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29650" w14:textId="77777777" w:rsidR="00011B46" w:rsidRPr="0056777C" w:rsidRDefault="00EB6CD2" w:rsidP="00011B46">
      <w:pPr>
        <w:rPr>
          <w:rFonts w:ascii="Arial" w:hAnsi="Arial" w:cs="Arial"/>
          <w:b/>
          <w:bCs/>
          <w:sz w:val="32"/>
          <w:szCs w:val="32"/>
        </w:rPr>
      </w:pPr>
      <w:r w:rsidRPr="00011B46">
        <w:rPr>
          <w:rFonts w:ascii="Arial" w:hAnsi="Arial" w:cs="Arial"/>
          <w:sz w:val="32"/>
          <w:szCs w:val="32"/>
          <w:lang w:val="vi-VN"/>
        </w:rPr>
        <w:t>Sở Y tế Công cộng Philadelphia</w:t>
      </w:r>
      <w:r w:rsidRPr="00011B46">
        <w:rPr>
          <w:rFonts w:ascii="Arial" w:hAnsi="Arial" w:cs="Arial"/>
          <w:b/>
          <w:bCs/>
          <w:sz w:val="32"/>
          <w:szCs w:val="32"/>
          <w:lang w:val="vi-VN"/>
        </w:rPr>
        <w:br/>
      </w:r>
      <w:r w:rsidRPr="00011B46">
        <w:rPr>
          <w:rFonts w:ascii="Arial" w:hAnsi="Arial" w:cs="Arial"/>
          <w:b/>
          <w:bCs/>
          <w:sz w:val="40"/>
          <w:szCs w:val="40"/>
          <w:lang w:val="vi-VN"/>
        </w:rPr>
        <w:t>Công cụ Sàng lọc COVID-19</w:t>
      </w:r>
    </w:p>
    <w:p w14:paraId="0D6D288C" w14:textId="77777777" w:rsidR="0070316F" w:rsidRPr="00240029" w:rsidRDefault="00EB6CD2" w:rsidP="00240029">
      <w:pPr>
        <w:rPr>
          <w:rFonts w:ascii="Arial" w:hAnsi="Arial" w:cs="Arial"/>
          <w:b/>
        </w:rPr>
      </w:pPr>
      <w:r>
        <w:rPr>
          <w:rFonts w:ascii="Arial" w:hAnsi="Arial" w:cs="Arial"/>
          <w:b/>
          <w:bCs/>
          <w:noProof/>
          <w:color w:val="2B579A"/>
          <w:shd w:val="clear" w:color="auto" w:fill="E6E6E6"/>
        </w:rPr>
        <mc:AlternateContent>
          <mc:Choice Requires="wps">
            <w:drawing>
              <wp:anchor distT="0" distB="0" distL="114300" distR="114300" simplePos="0" relativeHeight="251658240" behindDoc="0" locked="0" layoutInCell="1" allowOverlap="1" wp14:anchorId="5B51CB34" wp14:editId="6BED77E2">
                <wp:simplePos x="0" y="0"/>
                <wp:positionH relativeFrom="column">
                  <wp:posOffset>370114</wp:posOffset>
                </wp:positionH>
                <wp:positionV relativeFrom="paragraph">
                  <wp:posOffset>130901</wp:posOffset>
                </wp:positionV>
                <wp:extent cx="1733006" cy="0"/>
                <wp:effectExtent l="0" t="0" r="6985" b="12700"/>
                <wp:wrapNone/>
                <wp:docPr id="5" name="Straight Connector 5"/>
                <wp:cNvGraphicFramePr/>
                <a:graphic xmlns:a="http://schemas.openxmlformats.org/drawingml/2006/main">
                  <a:graphicData uri="http://schemas.microsoft.com/office/word/2010/wordprocessingShape">
                    <wps:wsp>
                      <wps:cNvCnPr/>
                      <wps:spPr>
                        <a:xfrm>
                          <a:off x="0" y="0"/>
                          <a:ext cx="1733006"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id="Straight Connector 5" o:spid="_x0000_s1025" style="mso-wrap-distance-bottom:0;mso-wrap-distance-left:9pt;mso-wrap-distance-right:9pt;mso-wrap-distance-top:0;mso-wrap-style:square;position:absolute;visibility:visible;z-index:251666432" from="29.15pt,10.3pt" to="165.6pt,10.3pt" strokecolor="black" strokeweight="1pt">
                <v:stroke joinstyle="miter"/>
              </v:line>
            </w:pict>
          </mc:Fallback>
        </mc:AlternateContent>
      </w:r>
      <w:r w:rsidR="00240029" w:rsidRPr="00240029">
        <w:rPr>
          <w:rFonts w:ascii="Arial" w:hAnsi="Arial" w:cs="Arial"/>
          <w:b/>
          <w:bCs/>
          <w:lang w:val="vi-VN"/>
        </w:rPr>
        <w:t>Ngày:</w:t>
      </w:r>
    </w:p>
    <w:p w14:paraId="2FB94027" w14:textId="77777777" w:rsidR="00240029" w:rsidRPr="00240029" w:rsidRDefault="00EB6CD2" w:rsidP="0056777C">
      <w:pPr>
        <w:spacing w:before="240"/>
        <w:rPr>
          <w:rFonts w:ascii="Arial" w:hAnsi="Arial" w:cs="Arial"/>
          <w:b/>
          <w:bCs/>
        </w:rPr>
      </w:pPr>
      <w:r>
        <w:rPr>
          <w:rFonts w:ascii="Arial" w:hAnsi="Arial" w:cs="Arial"/>
          <w:b/>
          <w:bCs/>
          <w:noProof/>
          <w:color w:val="2B579A"/>
          <w:shd w:val="clear" w:color="auto" w:fill="E6E6E6"/>
        </w:rPr>
        <mc:AlternateContent>
          <mc:Choice Requires="wps">
            <w:drawing>
              <wp:anchor distT="0" distB="0" distL="114300" distR="114300" simplePos="0" relativeHeight="251659264" behindDoc="0" locked="0" layoutInCell="1" allowOverlap="1" wp14:anchorId="101D0BD2" wp14:editId="455B2E5D">
                <wp:simplePos x="0" y="0"/>
                <wp:positionH relativeFrom="column">
                  <wp:posOffset>474617</wp:posOffset>
                </wp:positionH>
                <wp:positionV relativeFrom="paragraph">
                  <wp:posOffset>117384</wp:posOffset>
                </wp:positionV>
                <wp:extent cx="4423954" cy="0"/>
                <wp:effectExtent l="0" t="0" r="8890" b="12700"/>
                <wp:wrapNone/>
                <wp:docPr id="6" name="Straight Connector 6"/>
                <wp:cNvGraphicFramePr/>
                <a:graphic xmlns:a="http://schemas.openxmlformats.org/drawingml/2006/main">
                  <a:graphicData uri="http://schemas.microsoft.com/office/word/2010/wordprocessingShape">
                    <wps:wsp>
                      <wps:cNvCnPr/>
                      <wps:spPr>
                        <a:xfrm>
                          <a:off x="0" y="0"/>
                          <a:ext cx="44239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id="Straight Connector 6" o:spid="_x0000_s1026" style="mso-width-percent:0;mso-width-relative:margin;mso-wrap-distance-bottom:0;mso-wrap-distance-left:9pt;mso-wrap-distance-right:9pt;mso-wrap-distance-top:0;mso-wrap-style:square;position:absolute;visibility:visible;z-index:251667456" from="37.35pt,9.25pt" to="385.7pt,9.25pt" strokecolor="black" strokeweight="1pt">
                <v:stroke joinstyle="miter"/>
              </v:line>
            </w:pict>
          </mc:Fallback>
        </mc:AlternateContent>
      </w:r>
      <w:r w:rsidRPr="00240029">
        <w:rPr>
          <w:rFonts w:ascii="Arial" w:hAnsi="Arial" w:cs="Arial"/>
          <w:b/>
          <w:bCs/>
          <w:lang w:val="vi-VN"/>
        </w:rPr>
        <w:t>Tên:</w:t>
      </w:r>
    </w:p>
    <w:p w14:paraId="70DEE1F8" w14:textId="77777777" w:rsidR="00240029" w:rsidRPr="00CE6994" w:rsidRDefault="00EB6CD2">
      <w:pPr>
        <w:pStyle w:val="ListParagraph"/>
        <w:numPr>
          <w:ilvl w:val="0"/>
          <w:numId w:val="2"/>
        </w:numPr>
        <w:tabs>
          <w:tab w:val="left" w:pos="6480"/>
        </w:tabs>
        <w:ind w:left="360"/>
        <w:rPr>
          <w:rFonts w:eastAsiaTheme="minorEastAsia"/>
          <w:b/>
          <w:sz w:val="20"/>
          <w:szCs w:val="20"/>
        </w:rPr>
      </w:pPr>
      <w:r w:rsidRPr="00CE6994">
        <w:rPr>
          <w:rFonts w:ascii="Arial" w:hAnsi="Arial" w:cs="Arial"/>
          <w:b/>
          <w:bCs/>
          <w:lang w:val="vi-VN"/>
        </w:rPr>
        <w:t>NHIỆT ĐỘ: ________°F</w:t>
      </w:r>
      <w:r w:rsidRPr="00CE6994">
        <w:rPr>
          <w:rFonts w:ascii="Arial" w:hAnsi="Arial" w:cs="Arial"/>
          <w:b/>
          <w:bCs/>
          <w:sz w:val="20"/>
          <w:szCs w:val="20"/>
          <w:lang w:val="vi-VN"/>
        </w:rPr>
        <w:t xml:space="preserve">   </w:t>
      </w:r>
      <w:r w:rsidRPr="00CE6994">
        <w:rPr>
          <w:rFonts w:ascii="Arial" w:hAnsi="Arial" w:cs="Arial"/>
          <w:bCs/>
          <w:sz w:val="20"/>
          <w:szCs w:val="20"/>
          <w:lang w:val="vi-VN"/>
        </w:rPr>
        <w:sym w:font="Arial" w:char="F097"/>
      </w:r>
      <w:r w:rsidRPr="00CE6994">
        <w:rPr>
          <w:rFonts w:ascii="Arial" w:hAnsi="Arial" w:cs="Arial"/>
          <w:b/>
          <w:bCs/>
          <w:sz w:val="20"/>
          <w:szCs w:val="20"/>
          <w:lang w:val="vi-VN"/>
        </w:rPr>
        <w:t xml:space="preserve"> </w:t>
      </w:r>
      <w:r w:rsidRPr="00CE6994">
        <w:rPr>
          <w:rFonts w:ascii="Arial" w:hAnsi="Arial" w:cs="Arial"/>
          <w:bCs/>
          <w:sz w:val="20"/>
          <w:szCs w:val="20"/>
          <w:lang w:val="vi-VN"/>
        </w:rPr>
        <w:t>Nhiệt độ đo tại chỗ</w:t>
      </w:r>
      <w:r>
        <w:rPr>
          <w:lang w:val="vi-VN"/>
        </w:rPr>
        <w:tab/>
      </w:r>
      <w:r w:rsidR="125DE5C2" w:rsidRPr="66491E0E">
        <w:rPr>
          <w:rFonts w:ascii="Arial" w:hAnsi="Arial" w:cs="Arial"/>
          <w:sz w:val="20"/>
          <w:szCs w:val="20"/>
          <w:lang w:val="vi-VN"/>
        </w:rPr>
        <w:sym w:font="Arial" w:char="F097"/>
      </w:r>
      <w:r w:rsidR="125DE5C2" w:rsidRPr="66491E0E">
        <w:rPr>
          <w:rFonts w:ascii="Arial" w:hAnsi="Arial" w:cs="Arial"/>
          <w:b/>
          <w:bCs/>
          <w:sz w:val="20"/>
          <w:szCs w:val="20"/>
          <w:lang w:val="vi-VN"/>
        </w:rPr>
        <w:t xml:space="preserve"> </w:t>
      </w:r>
      <w:r w:rsidR="125DE5C2" w:rsidRPr="66491E0E">
        <w:rPr>
          <w:rFonts w:ascii="Arial" w:hAnsi="Arial" w:cs="Arial"/>
          <w:sz w:val="20"/>
          <w:szCs w:val="20"/>
          <w:lang w:val="vi-VN"/>
        </w:rPr>
        <w:t>Nhiệt độ đo tại nhà</w:t>
      </w:r>
      <w:r>
        <w:rPr>
          <w:lang w:val="vi-VN"/>
        </w:rPr>
        <w:br/>
      </w:r>
    </w:p>
    <w:p w14:paraId="318FE413" w14:textId="77777777" w:rsidR="00240029" w:rsidRPr="00240029" w:rsidRDefault="00EB6CD2">
      <w:pPr>
        <w:pStyle w:val="ListParagraph"/>
        <w:numPr>
          <w:ilvl w:val="0"/>
          <w:numId w:val="2"/>
        </w:numPr>
        <w:tabs>
          <w:tab w:val="left" w:pos="4410"/>
        </w:tabs>
        <w:spacing w:after="240"/>
        <w:ind w:left="360"/>
        <w:rPr>
          <w:rFonts w:eastAsiaTheme="minorEastAsia"/>
          <w:b/>
          <w:bCs/>
        </w:rPr>
      </w:pPr>
      <w:r w:rsidRPr="1A0C1D2D">
        <w:rPr>
          <w:rFonts w:eastAsiaTheme="minorEastAsia"/>
          <w:b/>
          <w:bCs/>
          <w:lang w:val="vi-VN"/>
        </w:rPr>
        <w:t xml:space="preserve"> </w:t>
      </w:r>
      <w:r w:rsidRPr="0092006F">
        <w:rPr>
          <w:rFonts w:ascii="Arial" w:hAnsi="Arial" w:cs="Arial"/>
          <w:b/>
          <w:bCs/>
          <w:lang w:val="vi-VN"/>
        </w:rPr>
        <w:t>CÁC TRIỆU CHỨNG</w:t>
      </w:r>
      <w:r w:rsidR="31AFD0A4" w:rsidRPr="1A0C1D2D">
        <w:rPr>
          <w:rFonts w:eastAsiaTheme="minorEastAsia"/>
          <w:b/>
          <w:bCs/>
          <w:lang w:val="vi-VN"/>
        </w:rPr>
        <w:t>:</w:t>
      </w:r>
    </w:p>
    <w:p w14:paraId="782D85D7" w14:textId="77777777" w:rsidR="00240029" w:rsidRPr="00CE6994" w:rsidRDefault="00EB6CD2" w:rsidP="00240029">
      <w:pPr>
        <w:rPr>
          <w:rFonts w:ascii="Arial" w:hAnsi="Arial" w:cs="Arial"/>
          <w:sz w:val="20"/>
          <w:szCs w:val="20"/>
        </w:rPr>
      </w:pPr>
      <w:r w:rsidRPr="36F386B0">
        <w:rPr>
          <w:rFonts w:ascii="Arial" w:hAnsi="Arial" w:cs="Arial"/>
          <w:b/>
          <w:bCs/>
          <w:sz w:val="20"/>
          <w:szCs w:val="20"/>
          <w:lang w:val="vi-VN"/>
        </w:rPr>
        <w:t xml:space="preserve">Quý vị có triệu chứng nào sau đây không, bất kể đã tiêm chủng hay chưa? </w:t>
      </w:r>
      <w:r>
        <w:rPr>
          <w:lang w:val="vi-VN"/>
        </w:rPr>
        <w:tab/>
      </w:r>
      <w:r>
        <w:rPr>
          <w:lang w:val="vi-VN"/>
        </w:rPr>
        <w:tab/>
      </w:r>
      <w:r>
        <w:rPr>
          <w:lang w:val="vi-VN"/>
        </w:rPr>
        <w:tab/>
      </w:r>
    </w:p>
    <w:p w14:paraId="05747A40" w14:textId="77777777" w:rsidR="00661FBC" w:rsidRDefault="00EB6CD2" w:rsidP="1A0C1D2D">
      <w:pPr>
        <w:tabs>
          <w:tab w:val="left" w:pos="2160"/>
        </w:tabs>
        <w:rPr>
          <w:rFonts w:ascii="Arial" w:hAnsi="Arial" w:cs="Arial"/>
          <w:sz w:val="20"/>
          <w:szCs w:val="20"/>
        </w:rPr>
      </w:pP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04D"/>
      </w:r>
      <w:r w:rsidRPr="66491E0E">
        <w:rPr>
          <w:rFonts w:ascii="Arial" w:hAnsi="Arial" w:cs="Arial"/>
          <w:sz w:val="20"/>
          <w:szCs w:val="20"/>
          <w:lang w:val="vi-VN"/>
        </w:rPr>
        <w:sym w:font="Arial" w:char="1EDB"/>
      </w:r>
      <w:r w:rsidRPr="66491E0E">
        <w:rPr>
          <w:rFonts w:ascii="Arial" w:hAnsi="Arial" w:cs="Arial"/>
          <w:sz w:val="20"/>
          <w:szCs w:val="20"/>
          <w:lang w:val="vi-VN"/>
        </w:rPr>
        <w:sym w:font="Arial" w:char="0069"/>
      </w:r>
      <w:r w:rsidRPr="66491E0E">
        <w:rPr>
          <w:rFonts w:ascii="Arial" w:hAnsi="Arial" w:cs="Arial"/>
          <w:sz w:val="20"/>
          <w:szCs w:val="20"/>
          <w:lang w:val="vi-VN"/>
        </w:rPr>
        <w:sym w:font="Arial" w:char="0020"/>
      </w:r>
      <w:r w:rsidRPr="66491E0E">
        <w:rPr>
          <w:rFonts w:ascii="Arial" w:hAnsi="Arial" w:cs="Arial"/>
          <w:sz w:val="20"/>
          <w:szCs w:val="20"/>
          <w:lang w:val="vi-VN"/>
        </w:rPr>
        <w:sym w:font="Arial" w:char="0068"/>
      </w:r>
      <w:r w:rsidRPr="66491E0E">
        <w:rPr>
          <w:rFonts w:ascii="Arial" w:hAnsi="Arial" w:cs="Arial"/>
          <w:sz w:val="20"/>
          <w:szCs w:val="20"/>
          <w:lang w:val="vi-VN"/>
        </w:rPr>
        <w:sym w:font="Arial" w:char="006F"/>
      </w:r>
      <w:r w:rsidRPr="66491E0E">
        <w:rPr>
          <w:rFonts w:ascii="Arial" w:hAnsi="Arial" w:cs="Arial"/>
          <w:sz w:val="20"/>
          <w:szCs w:val="20"/>
          <w:lang w:val="vi-VN"/>
        </w:rPr>
        <w:sym w:font="Arial" w:char="0020"/>
      </w:r>
      <w:r w:rsidRPr="66491E0E">
        <w:rPr>
          <w:rFonts w:ascii="Arial" w:hAnsi="Arial" w:cs="Arial"/>
          <w:sz w:val="20"/>
          <w:szCs w:val="20"/>
          <w:lang w:val="vi-VN"/>
        </w:rPr>
        <w:sym w:font="Arial" w:char="0068"/>
      </w:r>
      <w:r w:rsidRPr="66491E0E">
        <w:rPr>
          <w:rFonts w:ascii="Arial" w:hAnsi="Arial" w:cs="Arial"/>
          <w:sz w:val="20"/>
          <w:szCs w:val="20"/>
          <w:lang w:val="vi-VN"/>
        </w:rPr>
        <w:sym w:font="Arial" w:char="006F"/>
      </w:r>
      <w:r w:rsidRPr="66491E0E">
        <w:rPr>
          <w:rFonts w:ascii="Arial" w:hAnsi="Arial" w:cs="Arial"/>
          <w:sz w:val="20"/>
          <w:szCs w:val="20"/>
          <w:lang w:val="vi-VN"/>
        </w:rPr>
        <w:sym w:font="Arial" w:char="1EB7"/>
      </w:r>
      <w:r w:rsidRPr="66491E0E">
        <w:rPr>
          <w:rFonts w:ascii="Arial" w:hAnsi="Arial" w:cs="Arial"/>
          <w:sz w:val="20"/>
          <w:szCs w:val="20"/>
          <w:lang w:val="vi-VN"/>
        </w:rPr>
        <w:sym w:font="Arial" w:char="0063"/>
      </w:r>
      <w:r w:rsidRPr="66491E0E">
        <w:rPr>
          <w:rFonts w:ascii="Arial" w:hAnsi="Arial" w:cs="Arial"/>
          <w:sz w:val="20"/>
          <w:szCs w:val="20"/>
          <w:lang w:val="vi-VN"/>
        </w:rPr>
        <w:sym w:font="Arial" w:char="0020"/>
      </w:r>
      <w:r w:rsidRPr="66491E0E">
        <w:rPr>
          <w:rFonts w:ascii="Arial" w:hAnsi="Arial" w:cs="Arial"/>
          <w:sz w:val="20"/>
          <w:szCs w:val="20"/>
          <w:lang w:val="vi-VN"/>
        </w:rPr>
        <w:sym w:font="Arial" w:char="0068"/>
      </w:r>
      <w:r w:rsidRPr="66491E0E">
        <w:rPr>
          <w:rFonts w:ascii="Arial" w:hAnsi="Arial" w:cs="Arial"/>
          <w:sz w:val="20"/>
          <w:szCs w:val="20"/>
          <w:lang w:val="vi-VN"/>
        </w:rPr>
        <w:sym w:font="Arial" w:char="006F"/>
      </w:r>
      <w:r w:rsidRPr="66491E0E">
        <w:rPr>
          <w:rFonts w:ascii="Arial" w:hAnsi="Arial" w:cs="Arial"/>
          <w:sz w:val="20"/>
          <w:szCs w:val="20"/>
          <w:lang w:val="vi-VN"/>
        </w:rPr>
        <w:sym w:font="Arial" w:char="0020"/>
      </w:r>
      <w:r w:rsidRPr="66491E0E">
        <w:rPr>
          <w:rFonts w:ascii="Arial" w:hAnsi="Arial" w:cs="Arial"/>
          <w:sz w:val="20"/>
          <w:szCs w:val="20"/>
          <w:lang w:val="vi-VN"/>
        </w:rPr>
        <w:sym w:font="Arial" w:char="0064"/>
      </w:r>
      <w:r w:rsidRPr="66491E0E">
        <w:rPr>
          <w:rFonts w:ascii="Arial" w:hAnsi="Arial" w:cs="Arial"/>
          <w:sz w:val="20"/>
          <w:szCs w:val="20"/>
          <w:lang w:val="vi-VN"/>
        </w:rPr>
        <w:sym w:font="Arial" w:char="0061"/>
      </w:r>
      <w:r w:rsidRPr="66491E0E">
        <w:rPr>
          <w:rFonts w:ascii="Arial" w:hAnsi="Arial" w:cs="Arial"/>
          <w:sz w:val="20"/>
          <w:szCs w:val="20"/>
          <w:lang w:val="vi-VN"/>
        </w:rPr>
        <w:sym w:font="Arial" w:char="0069"/>
      </w:r>
      <w:r w:rsidRPr="66491E0E">
        <w:rPr>
          <w:rFonts w:ascii="Arial" w:hAnsi="Arial" w:cs="Arial"/>
          <w:sz w:val="20"/>
          <w:szCs w:val="20"/>
          <w:lang w:val="vi-VN"/>
        </w:rPr>
        <w:sym w:font="Arial" w:char="0020"/>
      </w:r>
      <w:r w:rsidRPr="66491E0E">
        <w:rPr>
          <w:rFonts w:ascii="Arial" w:hAnsi="Arial" w:cs="Arial"/>
          <w:sz w:val="20"/>
          <w:szCs w:val="20"/>
          <w:lang w:val="vi-VN"/>
        </w:rPr>
        <w:sym w:font="Arial" w:char="0064"/>
      </w:r>
      <w:r w:rsidRPr="66491E0E">
        <w:rPr>
          <w:rFonts w:ascii="Arial" w:hAnsi="Arial" w:cs="Arial"/>
          <w:sz w:val="20"/>
          <w:szCs w:val="20"/>
          <w:lang w:val="vi-VN"/>
        </w:rPr>
        <w:sym w:font="Arial" w:char="1EB3"/>
      </w:r>
      <w:r w:rsidRPr="66491E0E">
        <w:rPr>
          <w:rFonts w:ascii="Arial" w:hAnsi="Arial" w:cs="Arial"/>
          <w:sz w:val="20"/>
          <w:szCs w:val="20"/>
          <w:lang w:val="vi-VN"/>
        </w:rPr>
        <w:sym w:font="Arial" w:char="006E"/>
      </w:r>
      <w:r w:rsidRPr="66491E0E">
        <w:rPr>
          <w:rFonts w:ascii="Arial" w:hAnsi="Arial" w:cs="Arial"/>
          <w:sz w:val="20"/>
          <w:szCs w:val="20"/>
          <w:lang w:val="vi-VN"/>
        </w:rPr>
        <w:sym w:font="Arial" w:char="0067"/>
      </w:r>
      <w:r w:rsidR="0056777C">
        <w:rPr>
          <w:lang w:val="vi-VN"/>
        </w:rPr>
        <w:tab/>
      </w:r>
    </w:p>
    <w:p w14:paraId="6082A784" w14:textId="77777777" w:rsidR="00661FBC" w:rsidRDefault="00EB6CD2" w:rsidP="525D1C8A">
      <w:pPr>
        <w:tabs>
          <w:tab w:val="left" w:pos="2160"/>
        </w:tabs>
        <w:rPr>
          <w:rFonts w:ascii="Arial" w:hAnsi="Arial" w:cs="Arial"/>
          <w:sz w:val="20"/>
          <w:szCs w:val="20"/>
        </w:rPr>
      </w:pPr>
      <w:r w:rsidRPr="36F386B0">
        <w:rPr>
          <w:rFonts w:ascii="Arial" w:hAnsi="Arial" w:cs="Arial"/>
          <w:sz w:val="20"/>
          <w:szCs w:val="20"/>
          <w:lang w:val="vi-VN"/>
        </w:rPr>
        <w:sym w:font="Arial" w:char="F097"/>
      </w:r>
      <w:r w:rsidRPr="36F386B0">
        <w:rPr>
          <w:rFonts w:ascii="Arial" w:hAnsi="Arial" w:cs="Arial"/>
          <w:sz w:val="20"/>
          <w:szCs w:val="20"/>
          <w:lang w:val="vi-VN"/>
        </w:rPr>
        <w:sym w:font="Arial" w:char="0020"/>
      </w:r>
      <w:r w:rsidRPr="36F386B0">
        <w:rPr>
          <w:rFonts w:ascii="Arial" w:hAnsi="Arial" w:cs="Arial"/>
          <w:sz w:val="20"/>
          <w:szCs w:val="20"/>
          <w:lang w:val="vi-VN"/>
        </w:rPr>
        <w:sym w:font="Arial" w:char="0048"/>
      </w:r>
      <w:r w:rsidRPr="36F386B0">
        <w:rPr>
          <w:rFonts w:ascii="Arial" w:hAnsi="Arial" w:cs="Arial"/>
          <w:sz w:val="20"/>
          <w:szCs w:val="20"/>
          <w:lang w:val="vi-VN"/>
        </w:rPr>
        <w:sym w:font="Arial" w:char="1EE5"/>
      </w:r>
      <w:r w:rsidRPr="36F386B0">
        <w:rPr>
          <w:rFonts w:ascii="Arial" w:hAnsi="Arial" w:cs="Arial"/>
          <w:sz w:val="20"/>
          <w:szCs w:val="20"/>
          <w:lang w:val="vi-VN"/>
        </w:rPr>
        <w:sym w:font="Arial" w:char="0074"/>
      </w:r>
      <w:r w:rsidRPr="36F386B0">
        <w:rPr>
          <w:rFonts w:ascii="Arial" w:hAnsi="Arial" w:cs="Arial"/>
          <w:sz w:val="20"/>
          <w:szCs w:val="20"/>
          <w:lang w:val="vi-VN"/>
        </w:rPr>
        <w:sym w:font="Arial" w:char="0020"/>
      </w:r>
      <w:r w:rsidRPr="36F386B0">
        <w:rPr>
          <w:rFonts w:ascii="Arial" w:hAnsi="Arial" w:cs="Arial"/>
          <w:sz w:val="20"/>
          <w:szCs w:val="20"/>
          <w:lang w:val="vi-VN"/>
        </w:rPr>
        <w:sym w:font="Arial" w:char="0068"/>
      </w:r>
      <w:r w:rsidRPr="36F386B0">
        <w:rPr>
          <w:rFonts w:ascii="Arial" w:hAnsi="Arial" w:cs="Arial"/>
          <w:sz w:val="20"/>
          <w:szCs w:val="20"/>
          <w:lang w:val="vi-VN"/>
        </w:rPr>
        <w:sym w:font="Arial" w:char="01A1"/>
      </w:r>
      <w:r w:rsidRPr="36F386B0">
        <w:rPr>
          <w:rFonts w:ascii="Arial" w:hAnsi="Arial" w:cs="Arial"/>
          <w:sz w:val="20"/>
          <w:szCs w:val="20"/>
          <w:lang w:val="vi-VN"/>
        </w:rPr>
        <w:sym w:font="Arial" w:char="0069"/>
      </w:r>
      <w:r w:rsidRPr="36F386B0">
        <w:rPr>
          <w:rFonts w:ascii="Arial" w:hAnsi="Arial" w:cs="Arial"/>
          <w:sz w:val="20"/>
          <w:szCs w:val="20"/>
          <w:lang w:val="vi-VN"/>
        </w:rPr>
        <w:sym w:font="Arial" w:char="0020"/>
      </w:r>
      <w:r w:rsidRPr="36F386B0">
        <w:rPr>
          <w:rFonts w:ascii="Arial" w:hAnsi="Arial" w:cs="Arial"/>
          <w:sz w:val="20"/>
          <w:szCs w:val="20"/>
          <w:lang w:val="vi-VN"/>
        </w:rPr>
        <w:sym w:font="Arial" w:char="0068"/>
      </w:r>
      <w:r w:rsidRPr="36F386B0">
        <w:rPr>
          <w:rFonts w:ascii="Arial" w:hAnsi="Arial" w:cs="Arial"/>
          <w:sz w:val="20"/>
          <w:szCs w:val="20"/>
          <w:lang w:val="vi-VN"/>
        </w:rPr>
        <w:sym w:font="Arial" w:char="006F"/>
      </w:r>
      <w:r w:rsidRPr="36F386B0">
        <w:rPr>
          <w:rFonts w:ascii="Arial" w:hAnsi="Arial" w:cs="Arial"/>
          <w:sz w:val="20"/>
          <w:szCs w:val="20"/>
          <w:lang w:val="vi-VN"/>
        </w:rPr>
        <w:sym w:font="Arial" w:char="1EB7"/>
      </w:r>
      <w:r w:rsidRPr="36F386B0">
        <w:rPr>
          <w:rFonts w:ascii="Arial" w:hAnsi="Arial" w:cs="Arial"/>
          <w:sz w:val="20"/>
          <w:szCs w:val="20"/>
          <w:lang w:val="vi-VN"/>
        </w:rPr>
        <w:sym w:font="Arial" w:char="0063"/>
      </w:r>
      <w:r w:rsidRPr="36F386B0">
        <w:rPr>
          <w:rFonts w:ascii="Arial" w:hAnsi="Arial" w:cs="Arial"/>
          <w:sz w:val="20"/>
          <w:szCs w:val="20"/>
          <w:lang w:val="vi-VN"/>
        </w:rPr>
        <w:sym w:font="Arial" w:char="0020"/>
      </w:r>
      <w:r w:rsidRPr="36F386B0">
        <w:rPr>
          <w:rFonts w:ascii="Arial" w:hAnsi="Arial" w:cs="Arial"/>
          <w:sz w:val="20"/>
          <w:szCs w:val="20"/>
          <w:lang w:val="vi-VN"/>
        </w:rPr>
        <w:sym w:font="Arial" w:char="006B"/>
      </w:r>
      <w:r w:rsidR="153C807F" w:rsidRPr="7789AA49">
        <w:rPr>
          <w:rFonts w:ascii="Arial" w:hAnsi="Arial" w:cs="Arial"/>
          <w:color w:val="auto"/>
          <w:sz w:val="20"/>
          <w:szCs w:val="20"/>
          <w:shd w:val="clear" w:color="auto" w:fill="E6E6E6"/>
          <w:lang w:val="vi-VN"/>
        </w:rPr>
        <w:t>hó thở</w:t>
      </w:r>
      <w:r>
        <w:rPr>
          <w:lang w:val="vi-VN"/>
        </w:rPr>
        <w:tab/>
      </w:r>
    </w:p>
    <w:p w14:paraId="0F614A9F" w14:textId="77777777" w:rsidR="00661FBC" w:rsidRDefault="00EB6CD2" w:rsidP="00240029">
      <w:pPr>
        <w:tabs>
          <w:tab w:val="left" w:pos="2160"/>
        </w:tabs>
      </w:pPr>
      <w:r w:rsidRPr="525D1C8A">
        <w:rPr>
          <w:rFonts w:ascii="Arial" w:hAnsi="Arial" w:cs="Arial"/>
          <w:sz w:val="20"/>
          <w:szCs w:val="20"/>
          <w:lang w:val="vi-VN"/>
        </w:rPr>
        <w:sym w:font="Arial" w:char="F097"/>
      </w:r>
      <w:r w:rsidRPr="525D1C8A">
        <w:rPr>
          <w:rFonts w:ascii="Arial" w:hAnsi="Arial" w:cs="Arial"/>
          <w:sz w:val="20"/>
          <w:szCs w:val="20"/>
          <w:lang w:val="vi-VN"/>
        </w:rPr>
        <w:sym w:font="Arial" w:char="0020"/>
      </w:r>
      <w:r w:rsidRPr="525D1C8A">
        <w:rPr>
          <w:rFonts w:ascii="Arial" w:hAnsi="Arial" w:cs="Arial"/>
          <w:sz w:val="20"/>
          <w:szCs w:val="20"/>
          <w:lang w:val="vi-VN"/>
        </w:rPr>
        <w:sym w:font="Arial" w:char="004D"/>
      </w:r>
      <w:r w:rsidRPr="525D1C8A">
        <w:rPr>
          <w:rFonts w:ascii="Arial" w:hAnsi="Arial" w:cs="Arial"/>
          <w:sz w:val="20"/>
          <w:szCs w:val="20"/>
          <w:lang w:val="vi-VN"/>
        </w:rPr>
        <w:sym w:font="Arial" w:char="1EDB"/>
      </w:r>
      <w:r w:rsidRPr="525D1C8A">
        <w:rPr>
          <w:rFonts w:ascii="Arial" w:hAnsi="Arial" w:cs="Arial"/>
          <w:sz w:val="20"/>
          <w:szCs w:val="20"/>
          <w:lang w:val="vi-VN"/>
        </w:rPr>
        <w:sym w:font="Arial" w:char="0069"/>
      </w:r>
      <w:r w:rsidRPr="525D1C8A">
        <w:rPr>
          <w:rFonts w:ascii="Arial" w:hAnsi="Arial" w:cs="Arial"/>
          <w:sz w:val="20"/>
          <w:szCs w:val="20"/>
          <w:lang w:val="vi-VN"/>
        </w:rPr>
        <w:sym w:font="Arial" w:char="0020"/>
      </w:r>
      <w:r w:rsidRPr="525D1C8A">
        <w:rPr>
          <w:rFonts w:ascii="Arial" w:hAnsi="Arial" w:cs="Arial"/>
          <w:sz w:val="20"/>
          <w:szCs w:val="20"/>
          <w:lang w:val="vi-VN"/>
        </w:rPr>
        <w:sym w:font="Arial" w:char="006D"/>
      </w:r>
      <w:r w:rsidRPr="525D1C8A">
        <w:rPr>
          <w:rFonts w:ascii="Arial" w:hAnsi="Arial" w:cs="Arial"/>
          <w:sz w:val="20"/>
          <w:szCs w:val="20"/>
          <w:lang w:val="vi-VN"/>
        </w:rPr>
        <w:sym w:font="Arial" w:char="1EA5"/>
      </w:r>
      <w:r w:rsidRPr="525D1C8A">
        <w:rPr>
          <w:rFonts w:ascii="Arial" w:hAnsi="Arial" w:cs="Arial"/>
          <w:sz w:val="20"/>
          <w:szCs w:val="20"/>
          <w:lang w:val="vi-VN"/>
        </w:rPr>
        <w:sym w:font="Arial" w:char="0074"/>
      </w:r>
      <w:r w:rsidRPr="525D1C8A">
        <w:rPr>
          <w:rFonts w:ascii="Arial" w:hAnsi="Arial" w:cs="Arial"/>
          <w:sz w:val="20"/>
          <w:szCs w:val="20"/>
          <w:lang w:val="vi-VN"/>
        </w:rPr>
        <w:sym w:font="Arial" w:char="0020"/>
      </w:r>
      <w:r w:rsidRPr="525D1C8A">
        <w:rPr>
          <w:rFonts w:ascii="Arial" w:hAnsi="Arial" w:cs="Arial"/>
          <w:sz w:val="20"/>
          <w:szCs w:val="20"/>
          <w:lang w:val="vi-VN"/>
        </w:rPr>
        <w:sym w:font="Arial" w:char="006B"/>
      </w:r>
      <w:r w:rsidRPr="525D1C8A">
        <w:rPr>
          <w:rFonts w:ascii="Arial" w:hAnsi="Arial" w:cs="Arial"/>
          <w:sz w:val="20"/>
          <w:szCs w:val="20"/>
          <w:lang w:val="vi-VN"/>
        </w:rPr>
        <w:sym w:font="Arial" w:char="0068"/>
      </w:r>
      <w:r w:rsidRPr="525D1C8A">
        <w:rPr>
          <w:rFonts w:ascii="Arial" w:hAnsi="Arial" w:cs="Arial"/>
          <w:sz w:val="20"/>
          <w:szCs w:val="20"/>
          <w:lang w:val="vi-VN"/>
        </w:rPr>
        <w:sym w:font="Arial" w:char="1EE9"/>
      </w:r>
      <w:r w:rsidRPr="525D1C8A">
        <w:rPr>
          <w:rFonts w:ascii="Arial" w:hAnsi="Arial" w:cs="Arial"/>
          <w:sz w:val="20"/>
          <w:szCs w:val="20"/>
          <w:lang w:val="vi-VN"/>
        </w:rPr>
        <w:sym w:font="Arial" w:char="0075"/>
      </w:r>
      <w:r w:rsidRPr="525D1C8A">
        <w:rPr>
          <w:rFonts w:ascii="Arial" w:hAnsi="Arial" w:cs="Arial"/>
          <w:sz w:val="20"/>
          <w:szCs w:val="20"/>
          <w:lang w:val="vi-VN"/>
        </w:rPr>
        <w:sym w:font="Arial" w:char="0020"/>
      </w:r>
      <w:r w:rsidRPr="525D1C8A">
        <w:rPr>
          <w:rFonts w:ascii="Arial" w:hAnsi="Arial" w:cs="Arial"/>
          <w:sz w:val="20"/>
          <w:szCs w:val="20"/>
          <w:lang w:val="vi-VN"/>
        </w:rPr>
        <w:sym w:font="Arial" w:char="0067"/>
      </w:r>
      <w:r w:rsidRPr="525D1C8A">
        <w:rPr>
          <w:rFonts w:ascii="Arial" w:hAnsi="Arial" w:cs="Arial"/>
          <w:sz w:val="20"/>
          <w:szCs w:val="20"/>
          <w:lang w:val="vi-VN"/>
        </w:rPr>
        <w:sym w:font="Arial" w:char="0069"/>
      </w:r>
      <w:r w:rsidRPr="525D1C8A">
        <w:rPr>
          <w:rFonts w:ascii="Arial" w:hAnsi="Arial" w:cs="Arial"/>
          <w:sz w:val="20"/>
          <w:szCs w:val="20"/>
          <w:lang w:val="vi-VN"/>
        </w:rPr>
        <w:sym w:font="Arial" w:char="00E1"/>
      </w:r>
      <w:r w:rsidRPr="525D1C8A">
        <w:rPr>
          <w:rFonts w:ascii="Arial" w:hAnsi="Arial" w:cs="Arial"/>
          <w:sz w:val="20"/>
          <w:szCs w:val="20"/>
          <w:lang w:val="vi-VN"/>
        </w:rPr>
        <w:sym w:font="Arial" w:char="0063"/>
      </w:r>
      <w:r w:rsidRPr="525D1C8A">
        <w:rPr>
          <w:rFonts w:ascii="Arial" w:hAnsi="Arial" w:cs="Arial"/>
          <w:sz w:val="20"/>
          <w:szCs w:val="20"/>
          <w:lang w:val="vi-VN"/>
        </w:rPr>
        <w:sym w:font="Arial" w:char="002F"/>
      </w:r>
      <w:r w:rsidRPr="525D1C8A">
        <w:rPr>
          <w:rFonts w:ascii="Arial" w:hAnsi="Arial" w:cs="Arial"/>
          <w:sz w:val="20"/>
          <w:szCs w:val="20"/>
          <w:lang w:val="vi-VN"/>
        </w:rPr>
        <w:sym w:font="Arial" w:char="0076"/>
      </w:r>
      <w:r w:rsidRPr="525D1C8A">
        <w:rPr>
          <w:rFonts w:ascii="Arial" w:hAnsi="Arial" w:cs="Arial"/>
          <w:sz w:val="20"/>
          <w:szCs w:val="20"/>
          <w:lang w:val="vi-VN"/>
        </w:rPr>
        <w:sym w:font="Arial" w:char="1ECB"/>
      </w:r>
      <w:r w:rsidRPr="525D1C8A">
        <w:rPr>
          <w:rFonts w:ascii="Arial" w:hAnsi="Arial" w:cs="Arial"/>
          <w:sz w:val="20"/>
          <w:szCs w:val="20"/>
          <w:lang w:val="vi-VN"/>
        </w:rPr>
        <w:sym w:font="Arial" w:char="0020"/>
      </w:r>
      <w:r w:rsidRPr="525D1C8A">
        <w:rPr>
          <w:rFonts w:ascii="Arial" w:hAnsi="Arial" w:cs="Arial"/>
          <w:sz w:val="20"/>
          <w:szCs w:val="20"/>
          <w:lang w:val="vi-VN"/>
        </w:rPr>
        <w:sym w:font="Arial" w:char="0067"/>
      </w:r>
      <w:r w:rsidRPr="525D1C8A">
        <w:rPr>
          <w:rFonts w:ascii="Arial" w:hAnsi="Arial" w:cs="Arial"/>
          <w:sz w:val="20"/>
          <w:szCs w:val="20"/>
          <w:lang w:val="vi-VN"/>
        </w:rPr>
        <w:sym w:font="Arial" w:char="0069"/>
      </w:r>
      <w:r w:rsidRPr="525D1C8A">
        <w:rPr>
          <w:rFonts w:ascii="Arial" w:hAnsi="Arial" w:cs="Arial"/>
          <w:sz w:val="20"/>
          <w:szCs w:val="20"/>
          <w:lang w:val="vi-VN"/>
        </w:rPr>
        <w:sym w:font="Arial" w:char="00E1"/>
      </w:r>
      <w:r w:rsidRPr="525D1C8A">
        <w:rPr>
          <w:rFonts w:ascii="Arial" w:hAnsi="Arial" w:cs="Arial"/>
          <w:sz w:val="20"/>
          <w:szCs w:val="20"/>
          <w:lang w:val="vi-VN"/>
        </w:rPr>
        <w:sym w:font="Arial" w:char="0063"/>
      </w:r>
      <w:r w:rsidR="0056777C">
        <w:rPr>
          <w:lang w:val="vi-VN"/>
        </w:rPr>
        <w:tab/>
      </w:r>
      <w:r w:rsidR="0056777C">
        <w:rPr>
          <w:lang w:val="vi-VN"/>
        </w:rPr>
        <w:tab/>
      </w:r>
    </w:p>
    <w:p w14:paraId="22787D2C" w14:textId="77777777" w:rsidR="00240029" w:rsidRPr="00CE6994" w:rsidRDefault="00EB6CD2" w:rsidP="001604CB">
      <w:pPr>
        <w:tabs>
          <w:tab w:val="left" w:pos="1440"/>
          <w:tab w:val="left" w:pos="4050"/>
        </w:tabs>
        <w:rPr>
          <w:rFonts w:ascii="Arial" w:hAnsi="Arial" w:cs="Arial"/>
          <w:sz w:val="20"/>
          <w:szCs w:val="20"/>
        </w:rPr>
      </w:pP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053"/>
      </w:r>
      <w:r w:rsidRPr="66491E0E">
        <w:rPr>
          <w:rFonts w:ascii="Arial" w:hAnsi="Arial" w:cs="Arial"/>
          <w:sz w:val="20"/>
          <w:szCs w:val="20"/>
          <w:lang w:val="vi-VN"/>
        </w:rPr>
        <w:sym w:font="Arial" w:char="1ED1"/>
      </w:r>
      <w:r w:rsidRPr="66491E0E">
        <w:rPr>
          <w:rFonts w:ascii="Arial" w:hAnsi="Arial" w:cs="Arial"/>
          <w:sz w:val="20"/>
          <w:szCs w:val="20"/>
          <w:lang w:val="vi-VN"/>
        </w:rPr>
        <w:sym w:font="Arial" w:char="0074"/>
      </w:r>
      <w:r>
        <w:rPr>
          <w:lang w:val="vi-VN"/>
        </w:rPr>
        <w:tab/>
      </w: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110"/>
      </w:r>
      <w:r w:rsidRPr="66491E0E">
        <w:rPr>
          <w:rFonts w:ascii="Arial" w:hAnsi="Arial" w:cs="Arial"/>
          <w:sz w:val="20"/>
          <w:szCs w:val="20"/>
          <w:lang w:val="vi-VN"/>
        </w:rPr>
        <w:sym w:font="Arial" w:char="0061"/>
      </w:r>
      <w:r w:rsidRPr="66491E0E">
        <w:rPr>
          <w:rFonts w:ascii="Arial" w:hAnsi="Arial" w:cs="Arial"/>
          <w:sz w:val="20"/>
          <w:szCs w:val="20"/>
          <w:lang w:val="vi-VN"/>
        </w:rPr>
        <w:sym w:font="Arial" w:char="0075"/>
      </w:r>
      <w:r w:rsidRPr="66491E0E">
        <w:rPr>
          <w:rFonts w:ascii="Arial" w:hAnsi="Arial" w:cs="Arial"/>
          <w:sz w:val="20"/>
          <w:szCs w:val="20"/>
          <w:lang w:val="vi-VN"/>
        </w:rPr>
        <w:sym w:font="Arial" w:char="0020"/>
      </w:r>
      <w:r w:rsidRPr="66491E0E">
        <w:rPr>
          <w:rFonts w:ascii="Arial" w:hAnsi="Arial" w:cs="Arial"/>
          <w:sz w:val="20"/>
          <w:szCs w:val="20"/>
          <w:lang w:val="vi-VN"/>
        </w:rPr>
        <w:sym w:font="Arial" w:char="0068"/>
      </w:r>
      <w:r w:rsidRPr="66491E0E">
        <w:rPr>
          <w:rFonts w:ascii="Arial" w:hAnsi="Arial" w:cs="Arial"/>
          <w:sz w:val="20"/>
          <w:szCs w:val="20"/>
          <w:lang w:val="vi-VN"/>
        </w:rPr>
        <w:sym w:font="Arial" w:char="1ECD"/>
      </w:r>
      <w:r w:rsidRPr="66491E0E">
        <w:rPr>
          <w:rFonts w:ascii="Arial" w:hAnsi="Arial" w:cs="Arial"/>
          <w:sz w:val="20"/>
          <w:szCs w:val="20"/>
          <w:lang w:val="vi-VN"/>
        </w:rPr>
        <w:sym w:font="Arial" w:char="006E"/>
      </w:r>
      <w:r w:rsidRPr="66491E0E">
        <w:rPr>
          <w:rFonts w:ascii="Arial" w:hAnsi="Arial" w:cs="Arial"/>
          <w:sz w:val="20"/>
          <w:szCs w:val="20"/>
          <w:lang w:val="vi-VN"/>
        </w:rPr>
        <w:sym w:font="Arial" w:char="0067"/>
      </w:r>
      <w:r>
        <w:rPr>
          <w:lang w:val="vi-VN"/>
        </w:rPr>
        <w:tab/>
      </w:r>
    </w:p>
    <w:p w14:paraId="0366B86F" w14:textId="77777777" w:rsidR="00240029" w:rsidRPr="00CE6994" w:rsidRDefault="00EB6CD2" w:rsidP="00CE6994">
      <w:pPr>
        <w:tabs>
          <w:tab w:val="left" w:pos="1440"/>
        </w:tabs>
        <w:rPr>
          <w:rFonts w:ascii="Arial" w:hAnsi="Arial" w:cs="Arial"/>
          <w:sz w:val="20"/>
          <w:szCs w:val="20"/>
        </w:rPr>
      </w:pP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1EDA"/>
      </w:r>
      <w:r w:rsidRPr="66491E0E">
        <w:rPr>
          <w:rFonts w:ascii="Arial" w:hAnsi="Arial" w:cs="Arial"/>
          <w:sz w:val="20"/>
          <w:szCs w:val="20"/>
          <w:lang w:val="vi-VN"/>
        </w:rPr>
        <w:sym w:font="Arial" w:char="006E"/>
      </w:r>
      <w:r w:rsidRPr="66491E0E">
        <w:rPr>
          <w:rFonts w:ascii="Arial" w:hAnsi="Arial" w:cs="Arial"/>
          <w:sz w:val="20"/>
          <w:szCs w:val="20"/>
          <w:lang w:val="vi-VN"/>
        </w:rPr>
        <w:sym w:font="Arial" w:char="0020"/>
      </w:r>
      <w:r w:rsidRPr="66491E0E">
        <w:rPr>
          <w:rFonts w:ascii="Arial" w:hAnsi="Arial" w:cs="Arial"/>
          <w:sz w:val="20"/>
          <w:szCs w:val="20"/>
          <w:lang w:val="vi-VN"/>
        </w:rPr>
        <w:sym w:font="Arial" w:char="006C"/>
      </w:r>
      <w:r w:rsidRPr="66491E0E">
        <w:rPr>
          <w:rFonts w:ascii="Arial" w:hAnsi="Arial" w:cs="Arial"/>
          <w:sz w:val="20"/>
          <w:szCs w:val="20"/>
          <w:lang w:val="vi-VN"/>
        </w:rPr>
        <w:sym w:font="Arial" w:char="1EA1"/>
      </w:r>
      <w:r w:rsidRPr="66491E0E">
        <w:rPr>
          <w:rFonts w:ascii="Arial" w:hAnsi="Arial" w:cs="Arial"/>
          <w:sz w:val="20"/>
          <w:szCs w:val="20"/>
          <w:lang w:val="vi-VN"/>
        </w:rPr>
        <w:sym w:font="Arial" w:char="006E"/>
      </w:r>
      <w:r w:rsidRPr="66491E0E">
        <w:rPr>
          <w:rFonts w:ascii="Arial" w:hAnsi="Arial" w:cs="Arial"/>
          <w:sz w:val="20"/>
          <w:szCs w:val="20"/>
          <w:lang w:val="vi-VN"/>
        </w:rPr>
        <w:sym w:font="Arial" w:char="0068"/>
      </w:r>
      <w:r>
        <w:rPr>
          <w:lang w:val="vi-VN"/>
        </w:rPr>
        <w:tab/>
      </w: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110"/>
      </w:r>
      <w:r w:rsidRPr="66491E0E">
        <w:rPr>
          <w:rFonts w:ascii="Arial" w:hAnsi="Arial" w:cs="Arial"/>
          <w:sz w:val="20"/>
          <w:szCs w:val="20"/>
          <w:lang w:val="vi-VN"/>
        </w:rPr>
        <w:sym w:font="Arial" w:char="0061"/>
      </w:r>
      <w:r w:rsidRPr="66491E0E">
        <w:rPr>
          <w:rFonts w:ascii="Arial" w:hAnsi="Arial" w:cs="Arial"/>
          <w:sz w:val="20"/>
          <w:szCs w:val="20"/>
          <w:lang w:val="vi-VN"/>
        </w:rPr>
        <w:sym w:font="Arial" w:char="0075"/>
      </w:r>
      <w:r w:rsidRPr="66491E0E">
        <w:rPr>
          <w:rFonts w:ascii="Arial" w:hAnsi="Arial" w:cs="Arial"/>
          <w:sz w:val="20"/>
          <w:szCs w:val="20"/>
          <w:lang w:val="vi-VN"/>
        </w:rPr>
        <w:sym w:font="Arial" w:char="0020"/>
      </w:r>
      <w:r w:rsidRPr="66491E0E">
        <w:rPr>
          <w:rFonts w:ascii="Arial" w:hAnsi="Arial" w:cs="Arial"/>
          <w:sz w:val="20"/>
          <w:szCs w:val="20"/>
          <w:lang w:val="vi-VN"/>
        </w:rPr>
        <w:sym w:font="Arial" w:char="0063"/>
      </w:r>
      <w:r w:rsidRPr="66491E0E">
        <w:rPr>
          <w:rFonts w:ascii="Arial" w:hAnsi="Arial" w:cs="Arial"/>
          <w:sz w:val="20"/>
          <w:szCs w:val="20"/>
          <w:lang w:val="vi-VN"/>
        </w:rPr>
        <w:sym w:font="Arial" w:char="01A1"/>
      </w:r>
    </w:p>
    <w:p w14:paraId="16BE3DB0" w14:textId="77777777" w:rsidR="009607B8" w:rsidRDefault="00EB6CD2" w:rsidP="00CE6994">
      <w:pPr>
        <w:tabs>
          <w:tab w:val="left" w:pos="1440"/>
          <w:tab w:val="left" w:pos="2160"/>
        </w:tabs>
        <w:rPr>
          <w:rFonts w:ascii="Arial" w:hAnsi="Arial" w:cs="Arial"/>
          <w:sz w:val="20"/>
          <w:szCs w:val="20"/>
        </w:rPr>
      </w:pP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110"/>
      </w:r>
      <w:r w:rsidRPr="66491E0E">
        <w:rPr>
          <w:rFonts w:ascii="Arial" w:hAnsi="Arial" w:cs="Arial"/>
          <w:sz w:val="20"/>
          <w:szCs w:val="20"/>
          <w:lang w:val="vi-VN"/>
        </w:rPr>
        <w:sym w:font="Arial" w:char="0061"/>
      </w:r>
      <w:r w:rsidRPr="66491E0E">
        <w:rPr>
          <w:rFonts w:ascii="Arial" w:hAnsi="Arial" w:cs="Arial"/>
          <w:sz w:val="20"/>
          <w:szCs w:val="20"/>
          <w:lang w:val="vi-VN"/>
        </w:rPr>
        <w:sym w:font="Arial" w:char="0075"/>
      </w:r>
      <w:r w:rsidRPr="66491E0E">
        <w:rPr>
          <w:rFonts w:ascii="Arial" w:hAnsi="Arial" w:cs="Arial"/>
          <w:sz w:val="20"/>
          <w:szCs w:val="20"/>
          <w:lang w:val="vi-VN"/>
        </w:rPr>
        <w:sym w:font="Arial" w:char="0020"/>
      </w:r>
      <w:r w:rsidRPr="66491E0E">
        <w:rPr>
          <w:rFonts w:ascii="Arial" w:hAnsi="Arial" w:cs="Arial"/>
          <w:sz w:val="20"/>
          <w:szCs w:val="20"/>
          <w:lang w:val="vi-VN"/>
        </w:rPr>
        <w:sym w:font="Arial" w:char="0111"/>
      </w:r>
      <w:r w:rsidRPr="66491E0E">
        <w:rPr>
          <w:rFonts w:ascii="Arial" w:hAnsi="Arial" w:cs="Arial"/>
          <w:sz w:val="20"/>
          <w:szCs w:val="20"/>
          <w:lang w:val="vi-VN"/>
        </w:rPr>
        <w:sym w:font="Arial" w:char="1EA7"/>
      </w:r>
      <w:r w:rsidRPr="66491E0E">
        <w:rPr>
          <w:rFonts w:ascii="Arial" w:hAnsi="Arial" w:cs="Arial"/>
          <w:sz w:val="20"/>
          <w:szCs w:val="20"/>
          <w:lang w:val="vi-VN"/>
        </w:rPr>
        <w:sym w:font="Arial" w:char="0075"/>
      </w:r>
      <w:r w:rsidR="00CE6994">
        <w:rPr>
          <w:lang w:val="vi-VN"/>
        </w:rPr>
        <w:tab/>
      </w:r>
      <w:r w:rsidRPr="66491E0E">
        <w:rPr>
          <w:rFonts w:ascii="Arial" w:hAnsi="Arial" w:cs="Arial"/>
          <w:sz w:val="20"/>
          <w:szCs w:val="20"/>
          <w:lang w:val="vi-VN"/>
        </w:rPr>
        <w:sym w:font="Arial" w:char="F097"/>
      </w:r>
      <w:r w:rsidRPr="66491E0E">
        <w:rPr>
          <w:rFonts w:ascii="Arial" w:hAnsi="Arial" w:cs="Arial"/>
          <w:sz w:val="20"/>
          <w:szCs w:val="20"/>
          <w:lang w:val="vi-VN"/>
        </w:rPr>
        <w:sym w:font="Arial" w:char="0020"/>
      </w:r>
      <w:r w:rsidRPr="66491E0E">
        <w:rPr>
          <w:rFonts w:ascii="Arial" w:hAnsi="Arial" w:cs="Arial"/>
          <w:sz w:val="20"/>
          <w:szCs w:val="20"/>
          <w:lang w:val="vi-VN"/>
        </w:rPr>
        <w:sym w:font="Arial" w:char="0042"/>
      </w:r>
      <w:r w:rsidRPr="66491E0E">
        <w:rPr>
          <w:rFonts w:ascii="Arial" w:hAnsi="Arial" w:cs="Arial"/>
          <w:sz w:val="20"/>
          <w:szCs w:val="20"/>
          <w:lang w:val="vi-VN"/>
        </w:rPr>
        <w:sym w:font="Arial" w:char="0075"/>
      </w:r>
      <w:r w:rsidRPr="66491E0E">
        <w:rPr>
          <w:rFonts w:ascii="Arial" w:hAnsi="Arial" w:cs="Arial"/>
          <w:sz w:val="20"/>
          <w:szCs w:val="20"/>
          <w:lang w:val="vi-VN"/>
        </w:rPr>
        <w:sym w:font="Arial" w:char="1ED3"/>
      </w:r>
      <w:r w:rsidRPr="66491E0E">
        <w:rPr>
          <w:rFonts w:ascii="Arial" w:hAnsi="Arial" w:cs="Arial"/>
          <w:sz w:val="20"/>
          <w:szCs w:val="20"/>
          <w:lang w:val="vi-VN"/>
        </w:rPr>
        <w:sym w:font="Arial" w:char="006E"/>
      </w:r>
      <w:r w:rsidRPr="66491E0E">
        <w:rPr>
          <w:rFonts w:ascii="Arial" w:hAnsi="Arial" w:cs="Arial"/>
          <w:sz w:val="20"/>
          <w:szCs w:val="20"/>
          <w:lang w:val="vi-VN"/>
        </w:rPr>
        <w:sym w:font="Arial" w:char="0020"/>
      </w:r>
      <w:r w:rsidRPr="66491E0E">
        <w:rPr>
          <w:rFonts w:ascii="Arial" w:hAnsi="Arial" w:cs="Arial"/>
          <w:sz w:val="20"/>
          <w:szCs w:val="20"/>
          <w:lang w:val="vi-VN"/>
        </w:rPr>
        <w:sym w:font="Arial" w:char="006E"/>
      </w:r>
      <w:r w:rsidRPr="66491E0E">
        <w:rPr>
          <w:rFonts w:ascii="Arial" w:hAnsi="Arial" w:cs="Arial"/>
          <w:sz w:val="20"/>
          <w:szCs w:val="20"/>
          <w:lang w:val="vi-VN"/>
        </w:rPr>
        <w:sym w:font="Arial" w:char="00F4"/>
      </w:r>
      <w:r w:rsidRPr="66491E0E">
        <w:rPr>
          <w:rFonts w:ascii="Arial" w:hAnsi="Arial" w:cs="Arial"/>
          <w:sz w:val="20"/>
          <w:szCs w:val="20"/>
          <w:lang w:val="vi-VN"/>
        </w:rPr>
        <w:sym w:font="Arial" w:char="006E"/>
      </w:r>
      <w:r w:rsidRPr="66491E0E">
        <w:rPr>
          <w:rFonts w:ascii="Arial" w:hAnsi="Arial" w:cs="Arial"/>
          <w:sz w:val="20"/>
          <w:szCs w:val="20"/>
          <w:lang w:val="vi-VN"/>
        </w:rPr>
        <w:sym w:font="Arial" w:char="002F"/>
      </w:r>
      <w:r w:rsidRPr="66491E0E">
        <w:rPr>
          <w:rFonts w:ascii="Arial" w:hAnsi="Arial" w:cs="Arial"/>
          <w:sz w:val="20"/>
          <w:szCs w:val="20"/>
          <w:lang w:val="vi-VN"/>
        </w:rPr>
        <w:sym w:font="Arial" w:char="00D3"/>
      </w:r>
      <w:r w:rsidRPr="66491E0E">
        <w:rPr>
          <w:rFonts w:ascii="Arial" w:hAnsi="Arial" w:cs="Arial"/>
          <w:sz w:val="20"/>
          <w:szCs w:val="20"/>
          <w:lang w:val="vi-VN"/>
        </w:rPr>
        <w:sym w:font="Arial" w:char="0069"/>
      </w:r>
      <w:r w:rsidRPr="66491E0E">
        <w:rPr>
          <w:rFonts w:ascii="Arial" w:hAnsi="Arial" w:cs="Arial"/>
          <w:sz w:val="20"/>
          <w:szCs w:val="20"/>
          <w:lang w:val="vi-VN"/>
        </w:rPr>
        <w:sym w:font="Arial" w:char="0020"/>
      </w:r>
      <w:r w:rsidRPr="66491E0E">
        <w:rPr>
          <w:rFonts w:ascii="Arial" w:hAnsi="Arial" w:cs="Arial"/>
          <w:sz w:val="20"/>
          <w:szCs w:val="20"/>
          <w:lang w:val="vi-VN"/>
        </w:rPr>
        <w:sym w:font="Arial" w:char="006D"/>
      </w:r>
      <w:r w:rsidRPr="66491E0E">
        <w:rPr>
          <w:rFonts w:ascii="Arial" w:hAnsi="Arial" w:cs="Arial"/>
          <w:sz w:val="20"/>
          <w:szCs w:val="20"/>
          <w:lang w:val="vi-VN"/>
        </w:rPr>
        <w:sym w:font="Arial" w:char="1EED"/>
      </w:r>
      <w:r w:rsidRPr="66491E0E">
        <w:rPr>
          <w:rFonts w:ascii="Arial" w:hAnsi="Arial" w:cs="Arial"/>
          <w:sz w:val="20"/>
          <w:szCs w:val="20"/>
          <w:lang w:val="vi-VN"/>
        </w:rPr>
        <w:sym w:font="Arial" w:char="0061"/>
      </w:r>
    </w:p>
    <w:p w14:paraId="1B5147BB" w14:textId="77777777" w:rsidR="009607B8" w:rsidRDefault="00EB6CD2" w:rsidP="00CE6994">
      <w:pPr>
        <w:tabs>
          <w:tab w:val="left" w:pos="1440"/>
          <w:tab w:val="left" w:pos="2160"/>
        </w:tabs>
        <w:rPr>
          <w:rFonts w:ascii="Arial" w:hAnsi="Arial" w:cs="Arial"/>
          <w:sz w:val="20"/>
          <w:szCs w:val="20"/>
        </w:rPr>
      </w:pPr>
      <w:r w:rsidRPr="009607B8">
        <w:rPr>
          <w:rFonts w:ascii="Arial" w:hAnsi="Arial" w:cs="Arial"/>
          <w:sz w:val="20"/>
          <w:szCs w:val="20"/>
          <w:lang w:val="vi-VN"/>
        </w:rPr>
        <w:sym w:font="Arial" w:char="F097"/>
      </w:r>
      <w:r w:rsidRPr="009607B8">
        <w:rPr>
          <w:rFonts w:ascii="Arial" w:hAnsi="Arial" w:cs="Arial"/>
          <w:sz w:val="20"/>
          <w:szCs w:val="20"/>
          <w:lang w:val="vi-VN"/>
        </w:rPr>
        <w:sym w:font="Arial" w:char="0020"/>
      </w:r>
      <w:r w:rsidRPr="009607B8">
        <w:rPr>
          <w:rFonts w:ascii="Arial" w:hAnsi="Arial" w:cs="Arial"/>
          <w:sz w:val="20"/>
          <w:szCs w:val="20"/>
          <w:lang w:val="vi-VN"/>
        </w:rPr>
        <w:sym w:font="Arial" w:char="0054"/>
      </w:r>
      <w:r w:rsidRPr="009607B8">
        <w:rPr>
          <w:rFonts w:ascii="Arial" w:hAnsi="Arial" w:cs="Arial"/>
          <w:sz w:val="20"/>
          <w:szCs w:val="20"/>
          <w:lang w:val="vi-VN"/>
        </w:rPr>
        <w:sym w:font="Arial" w:char="0069"/>
      </w:r>
      <w:r w:rsidRPr="009607B8">
        <w:rPr>
          <w:rFonts w:ascii="Arial" w:hAnsi="Arial" w:cs="Arial"/>
          <w:sz w:val="20"/>
          <w:szCs w:val="20"/>
          <w:lang w:val="vi-VN"/>
        </w:rPr>
        <w:sym w:font="Arial" w:char="00EA"/>
      </w:r>
      <w:r w:rsidRPr="009607B8">
        <w:rPr>
          <w:rFonts w:ascii="Arial" w:hAnsi="Arial" w:cs="Arial"/>
          <w:sz w:val="20"/>
          <w:szCs w:val="20"/>
          <w:lang w:val="vi-VN"/>
        </w:rPr>
        <w:sym w:font="Arial" w:char="0075"/>
      </w:r>
      <w:r w:rsidRPr="009607B8">
        <w:rPr>
          <w:rFonts w:ascii="Arial" w:hAnsi="Arial" w:cs="Arial"/>
          <w:sz w:val="20"/>
          <w:szCs w:val="20"/>
          <w:lang w:val="vi-VN"/>
        </w:rPr>
        <w:sym w:font="Arial" w:char="0020"/>
      </w:r>
      <w:r w:rsidRPr="009607B8">
        <w:rPr>
          <w:rFonts w:ascii="Arial" w:hAnsi="Arial" w:cs="Arial"/>
          <w:sz w:val="20"/>
          <w:szCs w:val="20"/>
          <w:lang w:val="vi-VN"/>
        </w:rPr>
        <w:sym w:font="Arial" w:char="0063"/>
      </w:r>
      <w:r w:rsidRPr="009607B8">
        <w:rPr>
          <w:rFonts w:ascii="Arial" w:hAnsi="Arial" w:cs="Arial"/>
          <w:sz w:val="20"/>
          <w:szCs w:val="20"/>
          <w:lang w:val="vi-VN"/>
        </w:rPr>
        <w:sym w:font="Arial" w:char="0068"/>
      </w:r>
      <w:r w:rsidRPr="009607B8">
        <w:rPr>
          <w:rFonts w:ascii="Arial" w:hAnsi="Arial" w:cs="Arial"/>
          <w:sz w:val="20"/>
          <w:szCs w:val="20"/>
          <w:lang w:val="vi-VN"/>
        </w:rPr>
        <w:sym w:font="Arial" w:char="1EA3"/>
      </w:r>
      <w:r w:rsidRPr="009607B8">
        <w:rPr>
          <w:rFonts w:ascii="Arial" w:hAnsi="Arial" w:cs="Arial"/>
          <w:sz w:val="20"/>
          <w:szCs w:val="20"/>
          <w:lang w:val="vi-VN"/>
        </w:rPr>
        <w:sym w:font="Arial" w:char="0079"/>
      </w:r>
      <w:r w:rsidRPr="009607B8">
        <w:rPr>
          <w:rFonts w:ascii="Arial" w:hAnsi="Arial" w:cs="Arial"/>
          <w:sz w:val="20"/>
          <w:szCs w:val="20"/>
          <w:lang w:val="vi-VN"/>
        </w:rPr>
        <w:sym w:font="Arial" w:char="0020"/>
      </w:r>
      <w:r w:rsidRPr="009607B8">
        <w:rPr>
          <w:rFonts w:ascii="Arial" w:hAnsi="Arial" w:cs="Arial"/>
          <w:sz w:val="20"/>
          <w:szCs w:val="20"/>
          <w:lang w:val="vi-VN"/>
        </w:rPr>
        <w:sym w:font="Arial" w:char="0009"/>
      </w:r>
      <w:r w:rsidRPr="009607B8">
        <w:rPr>
          <w:rFonts w:ascii="Arial" w:hAnsi="Arial" w:cs="Arial"/>
          <w:sz w:val="20"/>
          <w:szCs w:val="20"/>
          <w:lang w:val="vi-VN"/>
        </w:rPr>
        <w:sym w:font="Arial" w:char="F097"/>
      </w:r>
      <w:r w:rsidRPr="009607B8">
        <w:rPr>
          <w:rFonts w:ascii="Arial" w:hAnsi="Arial" w:cs="Arial"/>
          <w:sz w:val="20"/>
          <w:szCs w:val="20"/>
          <w:lang w:val="vi-VN"/>
        </w:rPr>
        <w:sym w:font="Arial" w:char="0020"/>
      </w:r>
      <w:r w:rsidRPr="009607B8">
        <w:rPr>
          <w:rFonts w:ascii="Arial" w:hAnsi="Arial" w:cs="Arial"/>
          <w:sz w:val="20"/>
          <w:szCs w:val="20"/>
          <w:lang w:val="vi-VN"/>
        </w:rPr>
        <w:sym w:font="Arial" w:char="004D"/>
      </w:r>
      <w:r w:rsidRPr="009607B8">
        <w:rPr>
          <w:rFonts w:ascii="Arial" w:hAnsi="Arial" w:cs="Arial"/>
          <w:sz w:val="20"/>
          <w:szCs w:val="20"/>
          <w:lang w:val="vi-VN"/>
        </w:rPr>
        <w:sym w:font="Arial" w:char="1EC7"/>
      </w:r>
      <w:r w:rsidRPr="009607B8">
        <w:rPr>
          <w:rFonts w:ascii="Arial" w:hAnsi="Arial" w:cs="Arial"/>
          <w:sz w:val="20"/>
          <w:szCs w:val="20"/>
          <w:lang w:val="vi-VN"/>
        </w:rPr>
        <w:sym w:font="Arial" w:char="0074"/>
      </w:r>
      <w:r w:rsidRPr="009607B8">
        <w:rPr>
          <w:rFonts w:ascii="Arial" w:hAnsi="Arial" w:cs="Arial"/>
          <w:sz w:val="20"/>
          <w:szCs w:val="20"/>
          <w:lang w:val="vi-VN"/>
        </w:rPr>
        <w:sym w:font="Arial" w:char="0020"/>
      </w:r>
      <w:r w:rsidRPr="009607B8">
        <w:rPr>
          <w:rFonts w:ascii="Arial" w:hAnsi="Arial" w:cs="Arial"/>
          <w:sz w:val="20"/>
          <w:szCs w:val="20"/>
          <w:lang w:val="vi-VN"/>
        </w:rPr>
        <w:sym w:font="Arial" w:char="006D"/>
      </w:r>
      <w:r w:rsidRPr="009607B8">
        <w:rPr>
          <w:rFonts w:ascii="Arial" w:hAnsi="Arial" w:cs="Arial"/>
          <w:sz w:val="20"/>
          <w:szCs w:val="20"/>
          <w:lang w:val="vi-VN"/>
        </w:rPr>
        <w:sym w:font="Arial" w:char="1ECF"/>
      </w:r>
      <w:r w:rsidRPr="009607B8">
        <w:rPr>
          <w:rFonts w:ascii="Arial" w:hAnsi="Arial" w:cs="Arial"/>
          <w:sz w:val="20"/>
          <w:szCs w:val="20"/>
          <w:lang w:val="vi-VN"/>
        </w:rPr>
        <w:sym w:font="Arial" w:char="0069"/>
      </w:r>
    </w:p>
    <w:p w14:paraId="18398CA7" w14:textId="77777777" w:rsidR="00240029" w:rsidRPr="00240029" w:rsidRDefault="00EB6CD2" w:rsidP="00CE6994">
      <w:pPr>
        <w:tabs>
          <w:tab w:val="left" w:pos="1440"/>
          <w:tab w:val="left" w:pos="2160"/>
        </w:tabs>
        <w:rPr>
          <w:rFonts w:ascii="Arial" w:hAnsi="Arial" w:cs="Arial"/>
        </w:rPr>
      </w:pPr>
      <w:r>
        <w:rPr>
          <w:rFonts w:ascii="Arial" w:hAnsi="Arial" w:cs="Arial"/>
          <w:b/>
          <w:bCs/>
          <w:noProof/>
          <w:color w:val="2B579A"/>
          <w:shd w:val="clear" w:color="auto" w:fill="E6E6E6"/>
        </w:rPr>
        <mc:AlternateContent>
          <mc:Choice Requires="wps">
            <w:drawing>
              <wp:anchor distT="0" distB="0" distL="114300" distR="114300" simplePos="0" relativeHeight="251665408" behindDoc="1" locked="0" layoutInCell="1" allowOverlap="1" wp14:anchorId="560E6CAB" wp14:editId="026BAF85">
                <wp:simplePos x="0" y="0"/>
                <wp:positionH relativeFrom="column">
                  <wp:posOffset>2293620</wp:posOffset>
                </wp:positionH>
                <wp:positionV relativeFrom="paragraph">
                  <wp:posOffset>147955</wp:posOffset>
                </wp:positionV>
                <wp:extent cx="3517081" cy="272415"/>
                <wp:effectExtent l="0" t="0" r="7620" b="0"/>
                <wp:wrapNone/>
                <wp:docPr id="19" name="Rectangle 1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185DDA" w14:textId="77777777" w:rsidR="00661FBC" w:rsidRDefault="00EB6CD2" w:rsidP="00661FBC">
                            <w:pPr>
                              <w:jc w:val="center"/>
                            </w:pPr>
                            <w:r w:rsidRPr="001604CB">
                              <w:rPr>
                                <w:rFonts w:ascii="Arial" w:hAnsi="Arial" w:cs="Arial"/>
                                <w:b/>
                                <w:bCs/>
                                <w:szCs w:val="22"/>
                                <w:lang w:val="vi-VN"/>
                              </w:rPr>
                              <w:t xml:space="preserve">Nếu CÓ 1 triệu chứng hoặc hơn </w:t>
                            </w:r>
                            <w:r w:rsidRPr="001604CB">
                              <w:rPr>
                                <w:rFonts w:ascii="Wingdings" w:eastAsia="Wingdings" w:hAnsi="Wingdings" w:cs="Wingdings"/>
                                <w:b/>
                                <w:bCs/>
                                <w:szCs w:val="22"/>
                                <w:lang w:val="vi-VN"/>
                              </w:rPr>
                              <w:sym w:font="Wingdings" w:char="F0E0"/>
                            </w:r>
                            <w:r w:rsidRPr="001604CB">
                              <w:rPr>
                                <w:rFonts w:ascii="Arial" w:hAnsi="Arial" w:cs="Arial"/>
                                <w:b/>
                                <w:bCs/>
                                <w:szCs w:val="22"/>
                                <w:lang w:val="vi-VN"/>
                              </w:rPr>
                              <w:t xml:space="preserve"> không được phép đến cơ sở</w:t>
                            </w:r>
                            <w:r w:rsidRPr="001604CB">
                              <w:rPr>
                                <w:rFonts w:ascii="Arial" w:hAnsi="Arial" w:cs="Arial"/>
                                <w:b/>
                                <w:bCs/>
                                <w:sz w:val="20"/>
                                <w:szCs w:val="20"/>
                                <w:lang w:val="vi-VN"/>
                              </w:rPr>
                              <w:tab/>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Rectangle 19" o:spid="_x0000_s1027" type="#_x0000_t202" style="width:276.94pt;height:21.45pt;margin-top:11.65pt;margin-left:180.6pt;mso-height-percent:0;mso-height-relative:margin;mso-width-percent:0;mso-width-relative:margin;mso-wrap-distance-bottom:0;mso-wrap-distance-left:9pt;mso-wrap-distance-right:9pt;mso-wrap-distance-top:0;position:absolute;v-text-anchor:middle;z-index:-251652096" fillcolor="#fff2cc" stroked="f" strokecolor="#2f528f" strokeweight="1pt">
                <v:textbox>
                  <w:txbxContent>
                    <w:p w:rsidR="00661FBC" w:rsidP="00661FBC" w14:textId="76388D2E">
                      <w:pPr>
                        <w:bidi w:val="0"/>
                        <w:jc w:val="center"/>
                      </w:pPr>
                      <w:r w:rsidRPr="001604CB">
                        <w:rPr>
                          <w:rFonts w:ascii="Arial" w:hAnsi="Arial" w:cs="Arial"/>
                          <w:b/>
                          <w:bCs/>
                          <w:szCs w:val="22"/>
                          <w:rtl w:val="0"/>
                          <w:lang w:val="vi-VN"/>
                        </w:rPr>
                        <w:t xml:space="preserve">Nếu CÓ 1 triệu chứng hoặc hơn </w:t>
                      </w:r>
                      <w:r w:rsidRPr="001604CB">
                        <w:rPr>
                          <w:rFonts w:ascii="Wingdings" w:eastAsia="Wingdings" w:hAnsi="Wingdings" w:cs="Wingdings"/>
                          <w:b/>
                          <w:bCs/>
                          <w:szCs w:val="22"/>
                          <w:rtl w:val="0"/>
                          <w:lang w:val="vi-VN"/>
                        </w:rPr>
                        <w:sym w:font="Wingdings" w:char="F0E0"/>
                      </w:r>
                      <w:r w:rsidRPr="001604CB">
                        <w:rPr>
                          <w:rFonts w:ascii="Arial" w:hAnsi="Arial" w:cs="Arial"/>
                          <w:b/>
                          <w:bCs/>
                          <w:szCs w:val="22"/>
                          <w:rtl w:val="0"/>
                          <w:lang w:val="vi-VN"/>
                        </w:rPr>
                        <w:t xml:space="preserve"> không được phép đến cơ sở</w:t>
                      </w:r>
                      <w:r w:rsidRPr="001604CB">
                        <w:rPr>
                          <w:rFonts w:ascii="Arial" w:hAnsi="Arial" w:cs="Arial"/>
                          <w:b/>
                          <w:bCs/>
                          <w:sz w:val="20"/>
                          <w:szCs w:val="20"/>
                          <w:rtl w:val="0"/>
                          <w:lang w:val="vi-VN"/>
                        </w:rPr>
                        <w:tab/>
                      </w:r>
                    </w:p>
                  </w:txbxContent>
                </v:textbox>
              </v:shape>
            </w:pict>
          </mc:Fallback>
        </mc:AlternateContent>
      </w:r>
      <w:r w:rsidR="009607B8" w:rsidRPr="009607B8">
        <w:rPr>
          <w:rFonts w:ascii="Arial" w:hAnsi="Arial" w:cs="Arial"/>
          <w:sz w:val="20"/>
          <w:szCs w:val="20"/>
          <w:lang w:val="vi-VN"/>
        </w:rPr>
        <w:sym w:font="Arial" w:char="F097"/>
      </w:r>
      <w:r w:rsidR="009607B8" w:rsidRPr="009607B8">
        <w:rPr>
          <w:rFonts w:ascii="Arial" w:hAnsi="Arial" w:cs="Arial"/>
          <w:sz w:val="20"/>
          <w:szCs w:val="20"/>
          <w:lang w:val="vi-VN"/>
        </w:rPr>
        <w:sym w:font="Arial" w:char="0020"/>
      </w:r>
      <w:r w:rsidR="009607B8" w:rsidRPr="009607B8">
        <w:rPr>
          <w:rFonts w:ascii="Arial" w:hAnsi="Arial" w:cs="Arial"/>
          <w:sz w:val="20"/>
          <w:szCs w:val="20"/>
          <w:lang w:val="vi-VN"/>
        </w:rPr>
        <w:sym w:font="Arial" w:char="004E"/>
      </w:r>
      <w:r w:rsidR="009607B8" w:rsidRPr="009607B8">
        <w:rPr>
          <w:rFonts w:ascii="Arial" w:hAnsi="Arial" w:cs="Arial"/>
          <w:sz w:val="20"/>
          <w:szCs w:val="20"/>
          <w:lang w:val="vi-VN"/>
        </w:rPr>
        <w:sym w:font="Arial" w:char="0067"/>
      </w:r>
      <w:r w:rsidR="009607B8" w:rsidRPr="009607B8">
        <w:rPr>
          <w:rFonts w:ascii="Arial" w:hAnsi="Arial" w:cs="Arial"/>
          <w:sz w:val="20"/>
          <w:szCs w:val="20"/>
          <w:lang w:val="vi-VN"/>
        </w:rPr>
        <w:sym w:font="Arial" w:char="0068"/>
      </w:r>
      <w:r w:rsidR="009607B8" w:rsidRPr="009607B8">
        <w:rPr>
          <w:rFonts w:ascii="Arial" w:hAnsi="Arial" w:cs="Arial"/>
          <w:sz w:val="20"/>
          <w:szCs w:val="20"/>
          <w:lang w:val="vi-VN"/>
        </w:rPr>
        <w:sym w:font="Arial" w:char="1EB9"/>
      </w:r>
      <w:r w:rsidR="009607B8" w:rsidRPr="009607B8">
        <w:rPr>
          <w:rFonts w:ascii="Arial" w:hAnsi="Arial" w:cs="Arial"/>
          <w:sz w:val="20"/>
          <w:szCs w:val="20"/>
          <w:lang w:val="vi-VN"/>
        </w:rPr>
        <w:sym w:font="Arial" w:char="0074"/>
      </w:r>
      <w:r w:rsidR="009607B8" w:rsidRPr="009607B8">
        <w:rPr>
          <w:rFonts w:ascii="Arial" w:hAnsi="Arial" w:cs="Arial"/>
          <w:sz w:val="20"/>
          <w:szCs w:val="20"/>
          <w:lang w:val="vi-VN"/>
        </w:rPr>
        <w:sym w:font="Arial" w:char="0020"/>
      </w:r>
      <w:r w:rsidR="009607B8" w:rsidRPr="009607B8">
        <w:rPr>
          <w:rFonts w:ascii="Arial" w:hAnsi="Arial" w:cs="Arial"/>
          <w:sz w:val="20"/>
          <w:szCs w:val="20"/>
          <w:lang w:val="vi-VN"/>
        </w:rPr>
        <w:sym w:font="Arial" w:char="006D"/>
      </w:r>
      <w:r w:rsidR="009607B8" w:rsidRPr="009607B8">
        <w:rPr>
          <w:rFonts w:ascii="Arial" w:hAnsi="Arial" w:cs="Arial"/>
          <w:sz w:val="20"/>
          <w:szCs w:val="20"/>
          <w:lang w:val="vi-VN"/>
        </w:rPr>
        <w:sym w:font="Arial" w:char="0169"/>
      </w:r>
      <w:r w:rsidR="009607B8" w:rsidRPr="009607B8">
        <w:rPr>
          <w:rFonts w:ascii="Arial" w:hAnsi="Arial" w:cs="Arial"/>
          <w:sz w:val="20"/>
          <w:szCs w:val="20"/>
          <w:lang w:val="vi-VN"/>
        </w:rPr>
        <w:sym w:font="Arial" w:char="0069"/>
      </w:r>
      <w:r w:rsidR="009607B8" w:rsidRPr="009607B8">
        <w:rPr>
          <w:rFonts w:ascii="Arial" w:hAnsi="Arial" w:cs="Arial"/>
          <w:sz w:val="20"/>
          <w:szCs w:val="20"/>
          <w:lang w:val="vi-VN"/>
        </w:rPr>
        <w:sym w:font="Arial" w:char="002F"/>
      </w:r>
      <w:r w:rsidR="009607B8" w:rsidRPr="009607B8">
        <w:rPr>
          <w:rFonts w:ascii="Arial" w:hAnsi="Arial" w:cs="Arial"/>
          <w:sz w:val="20"/>
          <w:szCs w:val="20"/>
          <w:lang w:val="vi-VN"/>
        </w:rPr>
        <w:sym w:font="Arial" w:char="0043"/>
      </w:r>
      <w:r w:rsidR="009607B8" w:rsidRPr="009607B8">
        <w:rPr>
          <w:rFonts w:ascii="Arial" w:hAnsi="Arial" w:cs="Arial"/>
          <w:sz w:val="20"/>
          <w:szCs w:val="20"/>
          <w:lang w:val="vi-VN"/>
        </w:rPr>
        <w:sym w:font="Arial" w:char="0068"/>
      </w:r>
      <w:r w:rsidR="009607B8" w:rsidRPr="009607B8">
        <w:rPr>
          <w:rFonts w:ascii="Arial" w:hAnsi="Arial" w:cs="Arial"/>
          <w:sz w:val="20"/>
          <w:szCs w:val="20"/>
          <w:lang w:val="vi-VN"/>
        </w:rPr>
        <w:sym w:font="Arial" w:char="1EA3"/>
      </w:r>
      <w:r w:rsidR="009607B8" w:rsidRPr="009607B8">
        <w:rPr>
          <w:rFonts w:ascii="Arial" w:hAnsi="Arial" w:cs="Arial"/>
          <w:sz w:val="20"/>
          <w:szCs w:val="20"/>
          <w:lang w:val="vi-VN"/>
        </w:rPr>
        <w:sym w:font="Arial" w:char="0079"/>
      </w:r>
      <w:r w:rsidR="009607B8" w:rsidRPr="009607B8">
        <w:rPr>
          <w:rFonts w:ascii="Arial" w:hAnsi="Arial" w:cs="Arial"/>
          <w:sz w:val="20"/>
          <w:szCs w:val="20"/>
          <w:lang w:val="vi-VN"/>
        </w:rPr>
        <w:sym w:font="Arial" w:char="0020"/>
      </w:r>
      <w:r w:rsidR="009607B8" w:rsidRPr="009607B8">
        <w:rPr>
          <w:rFonts w:ascii="Arial" w:hAnsi="Arial" w:cs="Arial"/>
          <w:sz w:val="20"/>
          <w:szCs w:val="20"/>
          <w:lang w:val="vi-VN"/>
        </w:rPr>
        <w:sym w:font="Arial" w:char="006E"/>
      </w:r>
      <w:r w:rsidR="009607B8" w:rsidRPr="009607B8">
        <w:rPr>
          <w:rFonts w:ascii="Arial" w:hAnsi="Arial" w:cs="Arial"/>
          <w:sz w:val="20"/>
          <w:szCs w:val="20"/>
          <w:lang w:val="vi-VN"/>
        </w:rPr>
        <w:sym w:font="Arial" w:char="01B0"/>
      </w:r>
      <w:r w:rsidR="009607B8" w:rsidRPr="009607B8">
        <w:rPr>
          <w:rFonts w:ascii="Arial" w:hAnsi="Arial" w:cs="Arial"/>
          <w:sz w:val="20"/>
          <w:szCs w:val="20"/>
          <w:lang w:val="vi-VN"/>
        </w:rPr>
        <w:sym w:font="Arial" w:char="1EDB"/>
      </w:r>
      <w:r w:rsidR="009607B8" w:rsidRPr="009607B8">
        <w:rPr>
          <w:rFonts w:ascii="Arial" w:hAnsi="Arial" w:cs="Arial"/>
          <w:sz w:val="20"/>
          <w:szCs w:val="20"/>
          <w:lang w:val="vi-VN"/>
        </w:rPr>
        <w:sym w:font="Arial" w:char="0063"/>
      </w:r>
      <w:r w:rsidR="009607B8" w:rsidRPr="009607B8">
        <w:rPr>
          <w:rFonts w:ascii="Arial" w:hAnsi="Arial" w:cs="Arial"/>
          <w:sz w:val="20"/>
          <w:szCs w:val="20"/>
          <w:lang w:val="vi-VN"/>
        </w:rPr>
        <w:sym w:font="Arial" w:char="0020"/>
      </w:r>
      <w:r w:rsidR="009607B8" w:rsidRPr="009607B8">
        <w:rPr>
          <w:rFonts w:ascii="Arial" w:hAnsi="Arial" w:cs="Arial"/>
          <w:sz w:val="20"/>
          <w:szCs w:val="20"/>
          <w:lang w:val="vi-VN"/>
        </w:rPr>
        <w:sym w:font="Arial" w:char="006D"/>
      </w:r>
      <w:r w:rsidR="009607B8" w:rsidRPr="009607B8">
        <w:rPr>
          <w:rFonts w:ascii="Arial" w:hAnsi="Arial" w:cs="Arial"/>
          <w:sz w:val="20"/>
          <w:szCs w:val="20"/>
          <w:lang w:val="vi-VN"/>
        </w:rPr>
        <w:sym w:font="Arial" w:char="0169"/>
      </w:r>
      <w:r w:rsidR="009607B8" w:rsidRPr="009607B8">
        <w:rPr>
          <w:rFonts w:ascii="Arial" w:hAnsi="Arial" w:cs="Arial"/>
          <w:sz w:val="20"/>
          <w:szCs w:val="20"/>
          <w:lang w:val="vi-VN"/>
        </w:rPr>
        <w:sym w:font="Arial" w:char="0069"/>
      </w:r>
      <w:r w:rsidR="009607B8" w:rsidRPr="009607B8">
        <w:rPr>
          <w:rFonts w:ascii="Arial" w:hAnsi="Arial" w:cs="Arial"/>
          <w:sz w:val="20"/>
          <w:szCs w:val="20"/>
          <w:lang w:val="vi-VN"/>
        </w:rPr>
        <w:sym w:font="Arial" w:char="0009"/>
      </w:r>
      <w:r w:rsidR="00240029" w:rsidRPr="00240029">
        <w:rPr>
          <w:rFonts w:ascii="Arial" w:hAnsi="Arial" w:cs="Arial"/>
          <w:lang w:val="vi-VN"/>
        </w:rPr>
        <w:tab/>
      </w:r>
      <w:r w:rsidR="00240029" w:rsidRPr="00240029">
        <w:rPr>
          <w:rFonts w:ascii="Arial" w:hAnsi="Arial" w:cs="Arial"/>
          <w:lang w:val="vi-VN"/>
        </w:rPr>
        <w:tab/>
      </w:r>
      <w:r w:rsidR="00240029" w:rsidRPr="00240029">
        <w:rPr>
          <w:rFonts w:ascii="Arial" w:hAnsi="Arial" w:cs="Arial"/>
          <w:lang w:val="vi-VN"/>
        </w:rPr>
        <w:tab/>
      </w:r>
    </w:p>
    <w:p w14:paraId="72D5B396" w14:textId="77777777" w:rsidR="000A33D3" w:rsidRPr="000A33D3" w:rsidRDefault="000A33D3" w:rsidP="7789AA49">
      <w:pPr>
        <w:rPr>
          <w:rFonts w:ascii="Arial" w:hAnsi="Arial" w:cs="Arial"/>
        </w:rPr>
      </w:pPr>
    </w:p>
    <w:p w14:paraId="0B57884B" w14:textId="77777777" w:rsidR="00240029" w:rsidRPr="00240029" w:rsidRDefault="00EB6CD2">
      <w:pPr>
        <w:pStyle w:val="ListParagraph"/>
        <w:numPr>
          <w:ilvl w:val="0"/>
          <w:numId w:val="2"/>
        </w:numPr>
        <w:spacing w:after="240"/>
        <w:ind w:left="360"/>
        <w:rPr>
          <w:rFonts w:ascii="Arial" w:eastAsia="Arial" w:hAnsi="Arial" w:cs="Arial"/>
          <w:b/>
        </w:rPr>
      </w:pPr>
      <w:r w:rsidRPr="7789AA49">
        <w:rPr>
          <w:rFonts w:ascii="Arial" w:eastAsia="Arial" w:hAnsi="Arial" w:cs="Arial"/>
          <w:b/>
          <w:bCs/>
          <w:lang w:val="vi-VN"/>
        </w:rPr>
        <w:t>KIỂM TRA TRỰC QUAN:</w:t>
      </w:r>
    </w:p>
    <w:p w14:paraId="38145008" w14:textId="77777777" w:rsidR="00F446DC" w:rsidRDefault="00EB6CD2" w:rsidP="00F446DC">
      <w:pPr>
        <w:spacing w:before="240"/>
        <w:rPr>
          <w:rFonts w:ascii="Arial" w:hAnsi="Arial" w:cs="Arial"/>
          <w:sz w:val="20"/>
          <w:szCs w:val="20"/>
        </w:rPr>
      </w:pPr>
      <w:r>
        <w:rPr>
          <w:rFonts w:ascii="Arial" w:hAnsi="Arial" w:cs="Arial"/>
          <w:sz w:val="20"/>
          <w:szCs w:val="20"/>
          <w:lang w:val="vi-VN"/>
        </w:rPr>
        <w:t>Người đó có bị đ</w:t>
      </w:r>
      <w:r w:rsidR="4EA91CE8" w:rsidRPr="00CE6994">
        <w:rPr>
          <w:rFonts w:ascii="Arial" w:hAnsi="Arial" w:cs="Arial"/>
          <w:sz w:val="20"/>
          <w:szCs w:val="20"/>
          <w:shd w:val="clear" w:color="auto" w:fill="FFFFFF"/>
          <w:lang w:val="vi-VN"/>
        </w:rPr>
        <w:t xml:space="preserve">ỏ ửng mặt, thở nhanh hoặc khó thở (không có hoạt động thể chất gần đây), </w:t>
      </w:r>
      <w:r>
        <w:rPr>
          <w:rFonts w:ascii="Arial" w:hAnsi="Arial" w:cs="Arial"/>
          <w:sz w:val="20"/>
          <w:szCs w:val="20"/>
          <w:lang w:val="vi-VN"/>
        </w:rPr>
        <w:t>hoặc</w:t>
      </w:r>
      <w:r w:rsidR="2303B5B3" w:rsidRPr="00CE6994">
        <w:rPr>
          <w:rFonts w:ascii="Arial" w:hAnsi="Arial" w:cs="Arial"/>
          <w:sz w:val="20"/>
          <w:szCs w:val="20"/>
          <w:shd w:val="clear" w:color="auto" w:fill="FFFFFF"/>
          <w:lang w:val="vi-VN"/>
        </w:rPr>
        <w:t xml:space="preserve"> </w:t>
      </w:r>
      <w:r>
        <w:rPr>
          <w:rFonts w:ascii="Arial" w:hAnsi="Arial" w:cs="Arial"/>
          <w:sz w:val="20"/>
          <w:szCs w:val="20"/>
          <w:lang w:val="vi-VN"/>
        </w:rPr>
        <w:t xml:space="preserve">mệt mỏi không? </w:t>
      </w:r>
    </w:p>
    <w:p w14:paraId="7E4F11E1" w14:textId="77777777" w:rsidR="00240029" w:rsidRPr="00CE6994" w:rsidRDefault="00EB6CD2" w:rsidP="7789AA49">
      <w:pPr>
        <w:spacing w:before="240"/>
        <w:rPr>
          <w:rFonts w:ascii="Arial" w:hAnsi="Arial" w:cs="Arial"/>
          <w:sz w:val="20"/>
          <w:szCs w:val="20"/>
        </w:rPr>
      </w:pPr>
      <w:r w:rsidRPr="1A0C1D2D">
        <w:rPr>
          <w:rFonts w:ascii="Arial" w:hAnsi="Arial" w:cs="Arial"/>
          <w:sz w:val="20"/>
          <w:szCs w:val="20"/>
          <w:lang w:val="vi-VN"/>
        </w:rPr>
        <w:sym w:font="Arial" w:char="F097"/>
      </w:r>
      <w:r w:rsidRPr="1A0C1D2D">
        <w:rPr>
          <w:rFonts w:ascii="Arial" w:hAnsi="Arial" w:cs="Arial"/>
          <w:sz w:val="20"/>
          <w:szCs w:val="20"/>
          <w:lang w:val="vi-VN"/>
        </w:rPr>
        <w:sym w:font="Arial" w:char="0020"/>
      </w:r>
      <w:r w:rsidRPr="1A0C1D2D">
        <w:rPr>
          <w:rFonts w:ascii="Arial" w:hAnsi="Arial" w:cs="Arial"/>
          <w:sz w:val="20"/>
          <w:szCs w:val="20"/>
          <w:lang w:val="vi-VN"/>
        </w:rPr>
        <w:sym w:font="Arial" w:char="0043"/>
      </w:r>
      <w:r w:rsidRPr="1A0C1D2D">
        <w:rPr>
          <w:rFonts w:ascii="Arial" w:hAnsi="Arial" w:cs="Arial"/>
          <w:sz w:val="20"/>
          <w:szCs w:val="20"/>
          <w:lang w:val="vi-VN"/>
        </w:rPr>
        <w:sym w:font="Arial" w:char="00F3"/>
      </w:r>
      <w:r>
        <w:rPr>
          <w:lang w:val="vi-VN"/>
        </w:rPr>
        <w:tab/>
      </w:r>
      <w:r w:rsidRPr="1A0C1D2D">
        <w:rPr>
          <w:rFonts w:ascii="Arial" w:hAnsi="Arial" w:cs="Arial"/>
          <w:sz w:val="20"/>
          <w:szCs w:val="20"/>
          <w:lang w:val="vi-VN"/>
        </w:rPr>
        <w:t xml:space="preserve"> </w:t>
      </w:r>
      <w:r w:rsidRPr="1A0C1D2D">
        <w:rPr>
          <w:rFonts w:ascii="Arial" w:hAnsi="Arial" w:cs="Arial"/>
          <w:sz w:val="20"/>
          <w:szCs w:val="20"/>
          <w:lang w:val="vi-VN"/>
        </w:rPr>
        <w:t> Không</w:t>
      </w:r>
      <w:r>
        <w:rPr>
          <w:lang w:val="vi-VN"/>
        </w:rPr>
        <w:tab/>
      </w:r>
      <w:r w:rsidRPr="1A0C1D2D">
        <w:rPr>
          <w:rFonts w:ascii="Arial" w:hAnsi="Arial" w:cs="Arial"/>
          <w:sz w:val="20"/>
          <w:szCs w:val="20"/>
          <w:lang w:val="vi-VN"/>
        </w:rPr>
        <w:t>Nhận xét:</w:t>
      </w:r>
    </w:p>
    <w:p w14:paraId="3A6DCFD0" w14:textId="77777777" w:rsidR="525D1C8A" w:rsidRDefault="00EB6CD2" w:rsidP="175BEC7B">
      <w:pPr>
        <w:rPr>
          <w:rFonts w:ascii="Arial" w:eastAsia="Arial" w:hAnsi="Arial" w:cs="Arial"/>
          <w:b/>
          <w:sz w:val="24"/>
        </w:rPr>
      </w:pPr>
      <w:r>
        <w:rPr>
          <w:rFonts w:ascii="Arial" w:hAnsi="Arial" w:cs="Arial"/>
          <w:b/>
          <w:bCs/>
          <w:noProof/>
          <w:color w:val="2B579A"/>
          <w:shd w:val="clear" w:color="auto" w:fill="E6E6E6"/>
        </w:rPr>
        <mc:AlternateContent>
          <mc:Choice Requires="wps">
            <w:drawing>
              <wp:anchor distT="0" distB="0" distL="114300" distR="114300" simplePos="0" relativeHeight="251660288" behindDoc="1" locked="0" layoutInCell="1" allowOverlap="1" wp14:anchorId="78393B28" wp14:editId="469F766D">
                <wp:simplePos x="0" y="0"/>
                <wp:positionH relativeFrom="column">
                  <wp:posOffset>-138430</wp:posOffset>
                </wp:positionH>
                <wp:positionV relativeFrom="paragraph">
                  <wp:posOffset>1270</wp:posOffset>
                </wp:positionV>
                <wp:extent cx="3517081" cy="272415"/>
                <wp:effectExtent l="0" t="0" r="1270" b="0"/>
                <wp:wrapNone/>
                <wp:docPr id="9" name="Rectangle 9"/>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tangle 9" o:spid="_x0000_s1028" style="width:276.95pt;height:21.45pt;margin-top:0.1pt;margin-left:-10.9pt;mso-height-percent:0;mso-height-relative:margin;mso-width-percent:0;mso-width-relative:margin;mso-wrap-distance-bottom:0;mso-wrap-distance-left:9pt;mso-wrap-distance-right:9pt;mso-wrap-distance-top:0;mso-wrap-style:square;position:absolute;visibility:visible;v-text-anchor:middle;z-index:-251655168" fillcolor="#fff2cc" stroked="f" strokeweight="1pt"/>
            </w:pict>
          </mc:Fallback>
        </mc:AlternateContent>
      </w:r>
      <w:r w:rsidR="00F446DC">
        <w:rPr>
          <w:rFonts w:ascii="Arial" w:hAnsi="Arial" w:cs="Arial"/>
          <w:b/>
          <w:bCs/>
          <w:lang w:val="vi-VN"/>
        </w:rPr>
        <w:t xml:space="preserve">Nếu CÓ </w:t>
      </w:r>
      <w:r w:rsidR="00F446DC" w:rsidRPr="001604CB">
        <w:rPr>
          <w:rFonts w:ascii="Wingdings" w:eastAsia="Wingdings" w:hAnsi="Wingdings" w:cs="Wingdings"/>
          <w:b/>
          <w:bCs/>
          <w:lang w:val="vi-VN"/>
        </w:rPr>
        <w:sym w:font="Wingdings" w:char="F0E0"/>
      </w:r>
      <w:r w:rsidR="00F446DC" w:rsidRPr="001604CB">
        <w:rPr>
          <w:rFonts w:ascii="Arial" w:hAnsi="Arial" w:cs="Arial"/>
          <w:b/>
          <w:bCs/>
          <w:lang w:val="vi-VN"/>
        </w:rPr>
        <w:t xml:space="preserve"> </w:t>
      </w:r>
      <w:r w:rsidR="4EA91CE8" w:rsidRPr="175BEC7B">
        <w:rPr>
          <w:rFonts w:eastAsiaTheme="minorEastAsia" w:cstheme="minorBidi"/>
          <w:b/>
          <w:bCs/>
          <w:sz w:val="24"/>
          <w:lang w:val="vi-VN"/>
        </w:rPr>
        <w:t>không được phép đến cơ sở</w:t>
      </w:r>
    </w:p>
    <w:p w14:paraId="21CA27C5" w14:textId="77777777" w:rsidR="00240029" w:rsidRPr="00CE6994" w:rsidRDefault="00EB6CD2">
      <w:pPr>
        <w:pStyle w:val="ListParagraph"/>
        <w:numPr>
          <w:ilvl w:val="0"/>
          <w:numId w:val="2"/>
        </w:numPr>
        <w:spacing w:after="240"/>
        <w:ind w:left="360"/>
        <w:rPr>
          <w:rFonts w:ascii="Arial" w:eastAsia="Arial" w:hAnsi="Arial" w:cs="Arial"/>
          <w:b/>
        </w:rPr>
      </w:pPr>
      <w:r w:rsidRPr="7789AA49">
        <w:rPr>
          <w:rFonts w:ascii="Arial" w:eastAsia="Arial" w:hAnsi="Arial" w:cs="Arial"/>
          <w:b/>
          <w:bCs/>
          <w:lang w:val="vi-VN"/>
        </w:rPr>
        <w:t>PHƠI NHIỄM:</w:t>
      </w:r>
    </w:p>
    <w:p w14:paraId="636475CC" w14:textId="77777777" w:rsidR="00240029" w:rsidRPr="00CE6994" w:rsidRDefault="00EB6CD2" w:rsidP="7789AA49">
      <w:pPr>
        <w:spacing w:before="240"/>
        <w:rPr>
          <w:rFonts w:ascii="Arial" w:hAnsi="Arial" w:cs="Arial"/>
          <w:sz w:val="20"/>
          <w:szCs w:val="20"/>
        </w:rPr>
      </w:pPr>
      <w:r w:rsidRPr="36F386B0">
        <w:rPr>
          <w:rFonts w:ascii="Arial" w:hAnsi="Arial" w:cs="Arial"/>
          <w:sz w:val="20"/>
          <w:szCs w:val="20"/>
          <w:lang w:val="vi-VN"/>
        </w:rPr>
        <w:t>Người chưa tiêm chủng có tiếp xúc với bất kỳ ai mắc COVID-19 trong 10 ngày qua không?</w:t>
      </w:r>
    </w:p>
    <w:p w14:paraId="20080D05" w14:textId="77777777" w:rsidR="00240029" w:rsidRPr="00CE6994" w:rsidRDefault="00EB6CD2" w:rsidP="00240029">
      <w:pPr>
        <w:rPr>
          <w:rFonts w:ascii="Arial" w:hAnsi="Arial" w:cs="Arial"/>
          <w:sz w:val="20"/>
          <w:szCs w:val="20"/>
        </w:rPr>
      </w:pPr>
      <w:r>
        <w:rPr>
          <w:rFonts w:ascii="Arial" w:hAnsi="Arial" w:cs="Arial"/>
          <w:b/>
          <w:bCs/>
          <w:noProof/>
          <w:color w:val="2B579A"/>
          <w:shd w:val="clear" w:color="auto" w:fill="E6E6E6"/>
        </w:rPr>
        <mc:AlternateContent>
          <mc:Choice Requires="wps">
            <w:drawing>
              <wp:anchor distT="0" distB="0" distL="114300" distR="114300" simplePos="0" relativeHeight="251663360" behindDoc="1" locked="0" layoutInCell="1" allowOverlap="1" wp14:anchorId="6E8F1EF8" wp14:editId="03A3F51A">
                <wp:simplePos x="0" y="0"/>
                <wp:positionH relativeFrom="column">
                  <wp:posOffset>-106680</wp:posOffset>
                </wp:positionH>
                <wp:positionV relativeFrom="paragraph">
                  <wp:posOffset>256479</wp:posOffset>
                </wp:positionV>
                <wp:extent cx="3517081" cy="272415"/>
                <wp:effectExtent l="0" t="0" r="7620" b="0"/>
                <wp:wrapNone/>
                <wp:docPr id="10" name="Rectangle 10"/>
                <wp:cNvGraphicFramePr/>
                <a:graphic xmlns:a="http://schemas.openxmlformats.org/drawingml/2006/main">
                  <a:graphicData uri="http://schemas.microsoft.com/office/word/2010/wordprocessingShape">
                    <wps:wsp>
                      <wps:cNvSpPr/>
                      <wps:spPr>
                        <a:xfrm>
                          <a:off x="0" y="0"/>
                          <a:ext cx="3517081" cy="27241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4DD5E5" w14:textId="77777777" w:rsidR="0056777C" w:rsidRPr="00011B46" w:rsidRDefault="000A33D3" w:rsidP="0056777C">
                            <w:pPr>
                              <w:rPr>
                                <w:rFonts w:ascii="Arial" w:hAnsi="Arial" w:cs="Arial"/>
                              </w:rPr>
                            </w:pPr>
                            <w:r>
                              <w:rPr>
                                <w:rFonts w:ascii="Arial" w:hAnsi="Arial" w:cs="Arial"/>
                                <w:b/>
                                <w:bCs/>
                                <w:lang w:val="vi-VN"/>
                              </w:rPr>
                              <w:t xml:space="preserve"> Nếu CÓ </w:t>
                            </w:r>
                            <w:r w:rsidRPr="001604CB">
                              <w:rPr>
                                <w:rFonts w:ascii="Wingdings" w:eastAsia="Wingdings" w:hAnsi="Wingdings" w:cs="Wingdings"/>
                                <w:b/>
                                <w:bCs/>
                                <w:lang w:val="vi-VN"/>
                              </w:rPr>
                              <w:sym w:font="Wingdings" w:char="F0E0"/>
                            </w:r>
                            <w:r>
                              <w:rPr>
                                <w:rFonts w:ascii="Arial" w:hAnsi="Arial" w:cs="Arial"/>
                                <w:b/>
                                <w:bCs/>
                                <w:lang w:val="vi-VN"/>
                              </w:rPr>
                              <w:t xml:space="preserve"> không được phép đến cơ sở</w:t>
                            </w:r>
                          </w:p>
                          <w:p w14:paraId="161374A8" w14:textId="77777777" w:rsidR="0056777C" w:rsidRDefault="0056777C" w:rsidP="0056777C">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Rectangle 10" o:spid="_x0000_s1029" type="#_x0000_t202" style="width:276.94pt;height:21.45pt;margin-top:20.2pt;margin-left:-8.4pt;mso-height-percent:0;mso-height-relative:margin;mso-width-percent:0;mso-width-relative:margin;mso-wrap-distance-bottom:0;mso-wrap-distance-left:9pt;mso-wrap-distance-right:9pt;mso-wrap-distance-top:0;position:absolute;v-text-anchor:middle;z-index:-251654144" fillcolor="#fff2cc" stroked="f" strokecolor="#2f528f" strokeweight="1pt">
                <v:textbox>
                  <w:txbxContent>
                    <w:p w:rsidR="0056777C" w:rsidRPr="00011B46" w:rsidP="0056777C" w14:textId="2BFDF742">
                      <w:pPr>
                        <w:bidi w:val="0"/>
                        <w:rPr>
                          <w:rFonts w:ascii="Arial" w:hAnsi="Arial" w:cs="Arial"/>
                        </w:rPr>
                      </w:pPr>
                      <w:r w:rsidR="000A33D3">
                        <w:rPr>
                          <w:rFonts w:ascii="Arial" w:hAnsi="Arial" w:cs="Arial"/>
                          <w:b/>
                          <w:bCs/>
                          <w:rtl w:val="0"/>
                          <w:lang w:val="vi-VN"/>
                        </w:rPr>
                        <w:t xml:space="preserve"> Nếu CÓ </w:t>
                      </w:r>
                      <w:r w:rsidRPr="001604CB" w:rsidR="000A33D3">
                        <w:rPr>
                          <w:rFonts w:ascii="Wingdings" w:eastAsia="Wingdings" w:hAnsi="Wingdings" w:cs="Wingdings"/>
                          <w:b/>
                          <w:bCs/>
                          <w:rtl w:val="0"/>
                          <w:lang w:val="vi-VN"/>
                        </w:rPr>
                        <w:sym w:font="Wingdings" w:char="F0E0"/>
                      </w:r>
                      <w:r w:rsidR="000A33D3">
                        <w:rPr>
                          <w:rFonts w:ascii="Arial" w:hAnsi="Arial" w:cs="Arial"/>
                          <w:b/>
                          <w:bCs/>
                          <w:rtl w:val="0"/>
                          <w:lang w:val="vi-VN"/>
                        </w:rPr>
                        <w:t xml:space="preserve"> không được phép đến cơ sở</w:t>
                      </w:r>
                    </w:p>
                    <w:p w:rsidR="0056777C" w:rsidP="0056777C" w14:textId="77777777">
                      <w:pPr>
                        <w:bidi w:val="0"/>
                        <w:jc w:val="center"/>
                      </w:pPr>
                    </w:p>
                  </w:txbxContent>
                </v:textbox>
              </v:shape>
            </w:pict>
          </mc:Fallback>
        </mc:AlternateContent>
      </w:r>
      <w:r w:rsidR="1B1AF603" w:rsidRPr="1A0C1D2D">
        <w:rPr>
          <w:rFonts w:ascii="Arial" w:hAnsi="Arial" w:cs="Arial"/>
          <w:sz w:val="20"/>
          <w:szCs w:val="20"/>
          <w:lang w:val="vi-VN"/>
        </w:rPr>
        <w:sym w:font="Arial" w:char="F097"/>
      </w:r>
      <w:r w:rsidR="1B1AF603" w:rsidRPr="1A0C1D2D">
        <w:rPr>
          <w:rFonts w:ascii="Arial" w:hAnsi="Arial" w:cs="Arial"/>
          <w:sz w:val="20"/>
          <w:szCs w:val="20"/>
          <w:lang w:val="vi-VN"/>
        </w:rPr>
        <w:sym w:font="Arial" w:char="0020"/>
      </w:r>
      <w:r w:rsidR="1B1AF603" w:rsidRPr="1A0C1D2D">
        <w:rPr>
          <w:rFonts w:ascii="Arial" w:hAnsi="Arial" w:cs="Arial"/>
          <w:sz w:val="20"/>
          <w:szCs w:val="20"/>
          <w:lang w:val="vi-VN"/>
        </w:rPr>
        <w:sym w:font="Arial" w:char="0043"/>
      </w:r>
      <w:r w:rsidR="1B1AF603" w:rsidRPr="1A0C1D2D">
        <w:rPr>
          <w:rFonts w:ascii="Arial" w:hAnsi="Arial" w:cs="Arial"/>
          <w:sz w:val="20"/>
          <w:szCs w:val="20"/>
          <w:lang w:val="vi-VN"/>
        </w:rPr>
        <w:sym w:font="Arial" w:char="00F3"/>
      </w:r>
      <w:r w:rsidR="1B1AF603" w:rsidRPr="1A0C1D2D">
        <w:rPr>
          <w:rFonts w:ascii="Arial" w:hAnsi="Arial" w:cs="Arial"/>
          <w:sz w:val="20"/>
          <w:szCs w:val="20"/>
          <w:lang w:val="vi-VN"/>
        </w:rPr>
        <w:sym w:font="Arial" w:char="0009"/>
      </w:r>
      <w:r w:rsidR="1B1AF603" w:rsidRPr="1A0C1D2D">
        <w:rPr>
          <w:rFonts w:ascii="Arial" w:hAnsi="Arial" w:cs="Arial"/>
          <w:sz w:val="20"/>
          <w:szCs w:val="20"/>
          <w:lang w:val="vi-VN"/>
        </w:rPr>
        <w:sym w:font="Arial" w:char="0020"/>
      </w:r>
      <w:r w:rsidR="1B1AF603" w:rsidRPr="1A0C1D2D">
        <w:rPr>
          <w:rFonts w:ascii="Arial" w:hAnsi="Arial" w:cs="Arial"/>
          <w:sz w:val="20"/>
          <w:szCs w:val="20"/>
          <w:lang w:val="vi-VN"/>
        </w:rPr>
        <w:sym w:font="Arial" w:char="F097"/>
      </w:r>
      <w:r w:rsidR="1B1AF603" w:rsidRPr="1A0C1D2D">
        <w:rPr>
          <w:rFonts w:ascii="Arial" w:hAnsi="Arial" w:cs="Arial"/>
          <w:sz w:val="20"/>
          <w:szCs w:val="20"/>
          <w:lang w:val="vi-VN"/>
        </w:rPr>
        <w:sym w:font="Arial" w:char="0020"/>
      </w:r>
      <w:r w:rsidR="1B1AF603" w:rsidRPr="1A0C1D2D">
        <w:rPr>
          <w:rFonts w:ascii="Arial" w:hAnsi="Arial" w:cs="Arial"/>
          <w:sz w:val="20"/>
          <w:szCs w:val="20"/>
          <w:lang w:val="vi-VN"/>
        </w:rPr>
        <w:sym w:font="Arial" w:char="004B"/>
      </w:r>
      <w:r w:rsidR="1B1AF603" w:rsidRPr="1A0C1D2D">
        <w:rPr>
          <w:rFonts w:ascii="Arial" w:hAnsi="Arial" w:cs="Arial"/>
          <w:sz w:val="20"/>
          <w:szCs w:val="20"/>
          <w:lang w:val="vi-VN"/>
        </w:rPr>
        <w:sym w:font="Arial" w:char="0068"/>
      </w:r>
      <w:r w:rsidR="1B1AF603" w:rsidRPr="1A0C1D2D">
        <w:rPr>
          <w:rFonts w:ascii="Arial" w:hAnsi="Arial" w:cs="Arial"/>
          <w:sz w:val="20"/>
          <w:szCs w:val="20"/>
          <w:lang w:val="vi-VN"/>
        </w:rPr>
        <w:sym w:font="Arial" w:char="00F4"/>
      </w:r>
      <w:r w:rsidR="1B1AF603" w:rsidRPr="1A0C1D2D">
        <w:rPr>
          <w:rFonts w:ascii="Arial" w:hAnsi="Arial" w:cs="Arial"/>
          <w:sz w:val="20"/>
          <w:szCs w:val="20"/>
          <w:lang w:val="vi-VN"/>
        </w:rPr>
        <w:sym w:font="Arial" w:char="006E"/>
      </w:r>
      <w:r w:rsidR="1B1AF603" w:rsidRPr="1A0C1D2D">
        <w:rPr>
          <w:rFonts w:ascii="Arial" w:hAnsi="Arial" w:cs="Arial"/>
          <w:sz w:val="20"/>
          <w:szCs w:val="20"/>
          <w:lang w:val="vi-VN"/>
        </w:rPr>
        <w:sym w:font="Arial" w:char="0067"/>
      </w:r>
      <w:r w:rsidR="1B1AF603" w:rsidRPr="1A0C1D2D">
        <w:rPr>
          <w:rFonts w:ascii="Arial" w:hAnsi="Arial" w:cs="Arial"/>
          <w:sz w:val="20"/>
          <w:szCs w:val="20"/>
          <w:lang w:val="vi-VN"/>
        </w:rPr>
        <w:sym w:font="Arial" w:char="0009"/>
      </w:r>
      <w:r w:rsidR="1B1AF603" w:rsidRPr="1A0C1D2D">
        <w:rPr>
          <w:rFonts w:ascii="Arial" w:hAnsi="Arial" w:cs="Arial"/>
          <w:sz w:val="20"/>
          <w:szCs w:val="20"/>
          <w:lang w:val="vi-VN"/>
        </w:rPr>
        <w:sym w:font="Arial" w:char="004E"/>
      </w:r>
      <w:r w:rsidR="1B1AF603" w:rsidRPr="1A0C1D2D">
        <w:rPr>
          <w:rFonts w:ascii="Arial" w:hAnsi="Arial" w:cs="Arial"/>
          <w:sz w:val="20"/>
          <w:szCs w:val="20"/>
          <w:lang w:val="vi-VN"/>
        </w:rPr>
        <w:sym w:font="Arial" w:char="0068"/>
      </w:r>
      <w:r w:rsidR="1B1AF603" w:rsidRPr="1A0C1D2D">
        <w:rPr>
          <w:rFonts w:ascii="Arial" w:hAnsi="Arial" w:cs="Arial"/>
          <w:sz w:val="20"/>
          <w:szCs w:val="20"/>
          <w:lang w:val="vi-VN"/>
        </w:rPr>
        <w:sym w:font="Arial" w:char="1EAD"/>
      </w:r>
      <w:r w:rsidR="1B1AF603" w:rsidRPr="1A0C1D2D">
        <w:rPr>
          <w:rFonts w:ascii="Arial" w:hAnsi="Arial" w:cs="Arial"/>
          <w:sz w:val="20"/>
          <w:szCs w:val="20"/>
          <w:lang w:val="vi-VN"/>
        </w:rPr>
        <w:sym w:font="Arial" w:char="006E"/>
      </w:r>
      <w:r w:rsidR="1B1AF603" w:rsidRPr="1A0C1D2D">
        <w:rPr>
          <w:rFonts w:ascii="Arial" w:hAnsi="Arial" w:cs="Arial"/>
          <w:sz w:val="20"/>
          <w:szCs w:val="20"/>
          <w:lang w:val="vi-VN"/>
        </w:rPr>
        <w:sym w:font="Arial" w:char="0020"/>
      </w:r>
      <w:r w:rsidR="1B1AF603" w:rsidRPr="1A0C1D2D">
        <w:rPr>
          <w:rFonts w:ascii="Arial" w:hAnsi="Arial" w:cs="Arial"/>
          <w:sz w:val="20"/>
          <w:szCs w:val="20"/>
          <w:lang w:val="vi-VN"/>
        </w:rPr>
        <w:sym w:font="Arial" w:char="0078"/>
      </w:r>
      <w:r w:rsidR="1B1AF603" w:rsidRPr="1A0C1D2D">
        <w:rPr>
          <w:rFonts w:ascii="Arial" w:hAnsi="Arial" w:cs="Arial"/>
          <w:sz w:val="20"/>
          <w:szCs w:val="20"/>
          <w:lang w:val="vi-VN"/>
        </w:rPr>
        <w:sym w:font="Arial" w:char="00E9"/>
      </w:r>
      <w:r w:rsidR="1B1AF603" w:rsidRPr="1A0C1D2D">
        <w:rPr>
          <w:rFonts w:ascii="Arial" w:hAnsi="Arial" w:cs="Arial"/>
          <w:sz w:val="20"/>
          <w:szCs w:val="20"/>
          <w:lang w:val="vi-VN"/>
        </w:rPr>
        <w:sym w:font="Arial" w:char="0074"/>
      </w:r>
      <w:r w:rsidR="1B1AF603" w:rsidRPr="1A0C1D2D">
        <w:rPr>
          <w:rFonts w:ascii="Arial" w:hAnsi="Arial" w:cs="Arial"/>
          <w:sz w:val="20"/>
          <w:szCs w:val="20"/>
          <w:lang w:val="vi-VN"/>
        </w:rPr>
        <w:sym w:font="Arial" w:char="003A"/>
      </w:r>
    </w:p>
    <w:p w14:paraId="6FE84098" w14:textId="77777777" w:rsidR="4FD66126" w:rsidRDefault="00EB6CD2" w:rsidP="4FD66126">
      <w:pPr>
        <w:rPr>
          <w:color w:val="000000" w:themeColor="text1"/>
        </w:rPr>
      </w:pPr>
      <w:r w:rsidRPr="6214DA85">
        <w:rPr>
          <w:color w:val="000000" w:themeColor="text1"/>
          <w:lang w:val="vi-VN"/>
        </w:rPr>
        <w:t xml:space="preserve">  </w:t>
      </w:r>
    </w:p>
    <w:p w14:paraId="5965A749" w14:textId="31BDFDAC" w:rsidR="00EB6CD2" w:rsidRDefault="00EB6CD2" w:rsidP="368F06FF">
      <w:pPr>
        <w:spacing w:after="0" w:line="240" w:lineRule="auto"/>
        <w:rPr>
          <w:rFonts w:ascii="Arial" w:eastAsia="Arial" w:hAnsi="Arial" w:cs="Arial"/>
          <w:color w:val="444444"/>
          <w:lang w:val="vi-VN"/>
        </w:rPr>
      </w:pPr>
      <w:r w:rsidRPr="368F06FF">
        <w:rPr>
          <w:rFonts w:ascii="Arial" w:eastAsia="Arial" w:hAnsi="Arial" w:cs="Arial"/>
          <w:color w:val="000000" w:themeColor="text1"/>
          <w:lang w:val="vi-VN"/>
        </w:rPr>
        <w:t>Học sinh đã tiêm chủng đầy đủ và không có triệu chứng không bắt buộc phải cách ly nhưng nên được xét nghiệm 5</w:t>
      </w:r>
      <w:r w:rsidR="00E746B0">
        <w:rPr>
          <w:rFonts w:ascii="Arial" w:eastAsia="Arial" w:hAnsi="Arial" w:cs="Arial"/>
          <w:color w:val="000000" w:themeColor="text1"/>
        </w:rPr>
        <w:t>-7</w:t>
      </w:r>
      <w:r w:rsidRPr="368F06FF">
        <w:rPr>
          <w:rFonts w:ascii="Arial" w:eastAsia="Arial" w:hAnsi="Arial" w:cs="Arial"/>
          <w:color w:val="000000" w:themeColor="text1"/>
          <w:lang w:val="vi-VN"/>
        </w:rPr>
        <w:t xml:space="preserve"> ngày sau khi bị phơi nhiễm.Học sinh đã tiêm chủng đầy đủ và có triệu chứng phải cách ly và được xét nghiệm.Học sinh có triệu chứng cho kết quả xét nghiệm âm tính phải tuân thủ nghiêm ngặt hướng dẫn đeo khẩu trang cho đến khi hết triệu chứng bất kể đã tiêm chủng hay chư</w:t>
      </w:r>
      <w:r w:rsidRPr="368F06FF">
        <w:rPr>
          <w:rFonts w:ascii="Arial" w:eastAsia="Arial" w:hAnsi="Arial" w:cs="Arial"/>
          <w:color w:val="444444"/>
          <w:lang w:val="vi-VN"/>
        </w:rPr>
        <w:t>a.</w:t>
      </w:r>
    </w:p>
    <w:p w14:paraId="2CA8F961" w14:textId="77777777" w:rsidR="00EB6CD2" w:rsidRPr="00665CF5" w:rsidRDefault="00EB6CD2" w:rsidP="00EB6CD2">
      <w:pPr>
        <w:spacing w:after="0" w:line="240" w:lineRule="auto"/>
        <w:rPr>
          <w:rFonts w:ascii="Arial" w:eastAsia="Arial" w:hAnsi="Arial" w:cs="Arial"/>
          <w:color w:val="000000" w:themeColor="text1"/>
          <w:szCs w:val="22"/>
        </w:rPr>
      </w:pPr>
      <w:r w:rsidRPr="00665CF5">
        <w:rPr>
          <w:rFonts w:ascii="Arial" w:eastAsia="Arial" w:hAnsi="Arial" w:cs="Arial"/>
          <w:color w:val="000000" w:themeColor="text1"/>
          <w:szCs w:val="22"/>
          <w:lang w:val="vi-VN"/>
        </w:rPr>
        <w:t xml:space="preserve">Lưu ý: Con bạn KHÔNG được đến trường nếu con có các triệu chứng, ngay cả khi con đã được lên lịch xét nghiệm tại trường vào ngày hôm đó. Để xét nghiệm, liên hệ với nhà cung cấp dịch vụ chăm sóc </w:t>
      </w:r>
      <w:r w:rsidRPr="00665CF5">
        <w:rPr>
          <w:rFonts w:ascii="Arial" w:eastAsia="Arial" w:hAnsi="Arial" w:cs="Arial"/>
          <w:color w:val="000000" w:themeColor="text1"/>
          <w:szCs w:val="22"/>
          <w:lang w:val="vi-VN"/>
        </w:rPr>
        <w:lastRenderedPageBreak/>
        <w:t xml:space="preserve">sức khỏe của bạn hoặc sử dụng </w:t>
      </w:r>
      <w:hyperlink r:id="rId10" w:history="1">
        <w:r w:rsidRPr="00665CF5">
          <w:rPr>
            <w:rStyle w:val="Hyperlink"/>
            <w:rFonts w:ascii="Arial" w:eastAsia="Arial" w:hAnsi="Arial" w:cs="Arial"/>
            <w:szCs w:val="22"/>
            <w:lang w:val="vi-VN"/>
          </w:rPr>
          <w:t>bản đồ địa điểm xét nghiệm của chúng tôi</w:t>
        </w:r>
      </w:hyperlink>
      <w:r w:rsidRPr="00665CF5">
        <w:rPr>
          <w:rFonts w:ascii="Arial" w:eastAsia="Arial" w:hAnsi="Arial" w:cs="Arial"/>
          <w:color w:val="000000" w:themeColor="text1"/>
          <w:szCs w:val="22"/>
          <w:lang w:val="vi-VN"/>
        </w:rPr>
        <w:t xml:space="preserve"> để xác định địa điểm xét nghiệm gần nhất. </w:t>
      </w:r>
    </w:p>
    <w:p w14:paraId="3C0307DF" w14:textId="7A16D7E7" w:rsidR="175BEC7B" w:rsidRDefault="00EB6CD2" w:rsidP="368F06FF">
      <w:pPr>
        <w:spacing w:after="0" w:line="240" w:lineRule="auto"/>
        <w:rPr>
          <w:rFonts w:ascii="Arial" w:eastAsia="Arial" w:hAnsi="Arial" w:cs="Arial"/>
          <w:color w:val="000000" w:themeColor="text1"/>
        </w:rPr>
      </w:pPr>
      <w:r w:rsidRPr="368F06FF">
        <w:rPr>
          <w:rFonts w:ascii="Arial" w:eastAsia="Arial" w:hAnsi="Arial" w:cs="Arial"/>
          <w:color w:val="444444"/>
          <w:lang w:val="vi-VN"/>
        </w:rPr>
        <w:t>  </w:t>
      </w:r>
    </w:p>
    <w:sectPr w:rsidR="175BEC7B">
      <w:headerReference w:type="default" r:id="rId11"/>
      <w:footerReference w:type="default" r:id="rId12"/>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DDFC53" w14:textId="77777777" w:rsidR="00A237E3" w:rsidRDefault="00EB6CD2">
      <w:pPr>
        <w:spacing w:after="0" w:line="240" w:lineRule="auto"/>
      </w:pPr>
      <w:r>
        <w:separator/>
      </w:r>
    </w:p>
  </w:endnote>
  <w:endnote w:type="continuationSeparator" w:id="0">
    <w:p w14:paraId="2A32C4B5" w14:textId="77777777" w:rsidR="00A237E3" w:rsidRDefault="00EB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192C6" w14:textId="77777777" w:rsidR="002C63AD" w:rsidRDefault="00EB6CD2">
    <w:pPr>
      <w:pStyle w:val="Footer"/>
    </w:pPr>
    <w:r w:rsidRPr="002C63AD">
      <w:rPr>
        <w:noProof/>
        <w:color w:val="2B579A"/>
        <w:shd w:val="clear" w:color="auto" w:fill="E6E6E6"/>
      </w:rPr>
      <mc:AlternateContent>
        <mc:Choice Requires="wps">
          <w:drawing>
            <wp:anchor distT="0" distB="0" distL="114300" distR="114300" simplePos="0" relativeHeight="251658240" behindDoc="0" locked="0" layoutInCell="1" allowOverlap="1" wp14:anchorId="165387C5" wp14:editId="1D8C56ED">
              <wp:simplePos x="0" y="0"/>
              <wp:positionH relativeFrom="column">
                <wp:posOffset>-898525</wp:posOffset>
              </wp:positionH>
              <wp:positionV relativeFrom="paragraph">
                <wp:posOffset>429895</wp:posOffset>
              </wp:positionV>
              <wp:extent cx="7771765" cy="184150"/>
              <wp:effectExtent l="0" t="0" r="635" b="6350"/>
              <wp:wrapTopAndBottom/>
              <wp:docPr id="207" name="Shape 207"/>
              <wp:cNvGraphicFramePr/>
              <a:graphic xmlns:a="http://schemas.openxmlformats.org/drawingml/2006/main">
                <a:graphicData uri="http://schemas.microsoft.com/office/word/2010/wordprocessingShape">
                  <wps:wsp>
                    <wps:cNvSpPr/>
                    <wps:spPr>
                      <a:xfrm>
                        <a:off x="0" y="0"/>
                        <a:ext cx="7771765" cy="184150"/>
                      </a:xfrm>
                      <a:custGeom>
                        <a:avLst/>
                        <a:gdLst/>
                        <a:ahLst/>
                        <a:cxnLst/>
                        <a:rect l="0" t="0" r="0" b="0"/>
                        <a:pathLst>
                          <a:path w="7772210" h="184429">
                            <a:moveTo>
                              <a:pt x="0" y="0"/>
                            </a:moveTo>
                            <a:lnTo>
                              <a:pt x="7772210" y="0"/>
                            </a:lnTo>
                            <a:lnTo>
                              <a:pt x="7772210" y="184429"/>
                            </a:lnTo>
                            <a:lnTo>
                              <a:pt x="0" y="184429"/>
                            </a:lnTo>
                            <a:lnTo>
                              <a:pt x="0" y="0"/>
                            </a:lnTo>
                          </a:path>
                        </a:pathLst>
                      </a:custGeom>
                      <a:solidFill>
                        <a:schemeClr val="accent1"/>
                      </a:solidFill>
                      <a:ln>
                        <a:miter lim="127000"/>
                      </a:ln>
                    </wps:spPr>
                    <wps:style>
                      <a:lnRef idx="0">
                        <a:srgbClr val="000000">
                          <a:alpha val="0"/>
                        </a:srgbClr>
                      </a:lnRef>
                      <a:fillRef idx="1">
                        <a:srgbClr val="3A4876"/>
                      </a:fillRef>
                      <a:effectRef idx="0">
                        <a:scrgbClr r="0" g="0" b="0"/>
                      </a:effectRef>
                      <a:fontRef idx="none"/>
                    </wps:style>
                    <wps:bodyPr/>
                  </wps:wsp>
                </a:graphicData>
              </a:graphic>
            </wp:anchor>
          </w:drawing>
        </mc:Choice>
        <mc:Fallback xmlns:w16sdtdh="http://schemas.microsoft.com/office/word/2020/wordml/sdtdatahash">
          <w:pict>
            <v:shape id="Shape 207" o:spid="_x0000_s2049" style="width:611.95pt;height:14.5pt;margin-top:33.85pt;margin-left:-70.75pt;mso-wrap-distance-bottom:0;mso-wrap-distance-left:9pt;mso-wrap-distance-right:9pt;mso-wrap-distance-top:0;mso-wrap-style:square;position:absolute;visibility:visible;v-text-anchor:top;z-index:251659264" coordsize="7772210,184429" path="m,l7772210,l7772210,184429l,184429,,e" fillcolor="#4472c4" stroked="f">
              <v:stroke joinstyle="miter"/>
              <v:path arrowok="t" textboxrect="0,0,7772210,184429"/>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0288" behindDoc="0" locked="0" layoutInCell="1" allowOverlap="1" wp14:anchorId="2BEF8B14" wp14:editId="1FB754F6">
              <wp:simplePos x="0" y="0"/>
              <wp:positionH relativeFrom="column">
                <wp:posOffset>125730</wp:posOffset>
              </wp:positionH>
              <wp:positionV relativeFrom="paragraph">
                <wp:posOffset>244475</wp:posOffset>
              </wp:positionV>
              <wp:extent cx="314325" cy="369570"/>
              <wp:effectExtent l="0" t="0" r="3175" b="0"/>
              <wp:wrapTopAndBottom/>
              <wp:docPr id="208" name="Shape 208"/>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A4C3E1"/>
                      </a:fillRef>
                      <a:effectRef idx="0">
                        <a:scrgbClr r="0" g="0" b="0"/>
                      </a:effectRef>
                      <a:fontRef idx="none"/>
                    </wps:style>
                    <wps:bodyPr/>
                  </wps:wsp>
                </a:graphicData>
              </a:graphic>
            </wp:anchor>
          </w:drawing>
        </mc:Choice>
        <mc:Fallback xmlns:w16sdtdh="http://schemas.microsoft.com/office/word/2020/wordml/sdtdatahash">
          <w:pict>
            <v:shape id="Shape 208" o:spid="_x0000_s2050" style="width:24.75pt;height:29.1pt;margin-top:19.25pt;margin-left:9.9pt;mso-wrap-distance-bottom:0;mso-wrap-distance-left:9pt;mso-wrap-distance-right:9pt;mso-wrap-distance-top:0;mso-wrap-style:square;position:absolute;visibility:visible;v-text-anchor:top;z-index:251661312" coordsize="314325,370116" path="m,l314325,l314325,370116l,370116,,e" fillcolor="#a4c3e1"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2336" behindDoc="0" locked="0" layoutInCell="1" allowOverlap="1" wp14:anchorId="57431AE9" wp14:editId="446C49AA">
              <wp:simplePos x="0" y="0"/>
              <wp:positionH relativeFrom="column">
                <wp:posOffset>440055</wp:posOffset>
              </wp:positionH>
              <wp:positionV relativeFrom="paragraph">
                <wp:posOffset>244475</wp:posOffset>
              </wp:positionV>
              <wp:extent cx="314325" cy="369570"/>
              <wp:effectExtent l="0" t="0" r="3175" b="0"/>
              <wp:wrapTopAndBottom/>
              <wp:docPr id="209" name="Shape 209"/>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7BE3F"/>
                      </a:fillRef>
                      <a:effectRef idx="0">
                        <a:scrgbClr r="0" g="0" b="0"/>
                      </a:effectRef>
                      <a:fontRef idx="none"/>
                    </wps:style>
                    <wps:bodyPr/>
                  </wps:wsp>
                </a:graphicData>
              </a:graphic>
            </wp:anchor>
          </w:drawing>
        </mc:Choice>
        <mc:Fallback xmlns:w16sdtdh="http://schemas.microsoft.com/office/word/2020/wordml/sdtdatahash">
          <w:pict>
            <v:shape id="Shape 209" o:spid="_x0000_s2051" style="width:24.75pt;height:29.1pt;margin-top:19.25pt;margin-left:34.65pt;mso-wrap-distance-bottom:0;mso-wrap-distance-left:9pt;mso-wrap-distance-right:9pt;mso-wrap-distance-top:0;mso-wrap-style:square;position:absolute;visibility:visible;v-text-anchor:top;z-index:251663360" coordsize="314325,370116" path="m,l314325,l314325,370116l,370116,,e" fillcolor="#f7be3f"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4384" behindDoc="0" locked="0" layoutInCell="1" allowOverlap="1" wp14:anchorId="0952E39D" wp14:editId="4BF2C43E">
              <wp:simplePos x="0" y="0"/>
              <wp:positionH relativeFrom="column">
                <wp:posOffset>754380</wp:posOffset>
              </wp:positionH>
              <wp:positionV relativeFrom="paragraph">
                <wp:posOffset>244475</wp:posOffset>
              </wp:positionV>
              <wp:extent cx="314325" cy="369570"/>
              <wp:effectExtent l="0" t="0" r="3175" b="0"/>
              <wp:wrapTopAndBottom/>
              <wp:docPr id="210" name="Shape 210"/>
              <wp:cNvGraphicFramePr/>
              <a:graphic xmlns:a="http://schemas.openxmlformats.org/drawingml/2006/main">
                <a:graphicData uri="http://schemas.microsoft.com/office/word/2010/wordprocessingShape">
                  <wps:wsp>
                    <wps:cNvSpPr/>
                    <wps:spPr>
                      <a:xfrm>
                        <a:off x="0" y="0"/>
                        <a:ext cx="314325" cy="369570"/>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55AC4B"/>
                      </a:fillRef>
                      <a:effectRef idx="0">
                        <a:scrgbClr r="0" g="0" b="0"/>
                      </a:effectRef>
                      <a:fontRef idx="none"/>
                    </wps:style>
                    <wps:bodyPr/>
                  </wps:wsp>
                </a:graphicData>
              </a:graphic>
            </wp:anchor>
          </w:drawing>
        </mc:Choice>
        <mc:Fallback xmlns:w16sdtdh="http://schemas.microsoft.com/office/word/2020/wordml/sdtdatahash">
          <w:pict>
            <v:shape id="Shape 210" o:spid="_x0000_s2052" style="width:24.75pt;height:29.1pt;margin-top:19.25pt;margin-left:59.4pt;mso-wrap-distance-bottom:0;mso-wrap-distance-left:9pt;mso-wrap-distance-right:9pt;mso-wrap-distance-top:0;mso-wrap-style:square;position:absolute;visibility:visible;v-text-anchor:top;z-index:251665408" coordsize="314325,370116" path="m,l314325,l314325,370116l,370116,,e" fillcolor="#55ac4b" stroked="f">
              <v:stroke joinstyle="miter"/>
              <v:path arrowok="t" textboxrect="0,0,314325,370116"/>
              <w10:wrap type="topAndBottom"/>
            </v:shape>
          </w:pict>
        </mc:Fallback>
      </mc:AlternateContent>
    </w:r>
    <w:r w:rsidRPr="002C63AD">
      <w:rPr>
        <w:noProof/>
        <w:color w:val="2B579A"/>
        <w:shd w:val="clear" w:color="auto" w:fill="E6E6E6"/>
      </w:rPr>
      <mc:AlternateContent>
        <mc:Choice Requires="wps">
          <w:drawing>
            <wp:anchor distT="0" distB="0" distL="114300" distR="114300" simplePos="0" relativeHeight="251666432" behindDoc="0" locked="0" layoutInCell="1" allowOverlap="1" wp14:anchorId="3B5F5FEE" wp14:editId="54F00C65">
              <wp:simplePos x="0" y="0"/>
              <wp:positionH relativeFrom="column">
                <wp:posOffset>1064714</wp:posOffset>
              </wp:positionH>
              <wp:positionV relativeFrom="paragraph">
                <wp:posOffset>244566</wp:posOffset>
              </wp:positionV>
              <wp:extent cx="314325" cy="370116"/>
              <wp:effectExtent l="0" t="0" r="3175" b="0"/>
              <wp:wrapTopAndBottom/>
              <wp:docPr id="211" name="Shape 211"/>
              <wp:cNvGraphicFramePr/>
              <a:graphic xmlns:a="http://schemas.openxmlformats.org/drawingml/2006/main">
                <a:graphicData uri="http://schemas.microsoft.com/office/word/2010/wordprocessingShape">
                  <wps:wsp>
                    <wps:cNvSpPr/>
                    <wps:spPr>
                      <a:xfrm>
                        <a:off x="0" y="0"/>
                        <a:ext cx="314325" cy="370116"/>
                      </a:xfrm>
                      <a:custGeom>
                        <a:avLst/>
                        <a:gdLst/>
                        <a:ahLst/>
                        <a:cxnLst/>
                        <a:rect l="0" t="0" r="0" b="0"/>
                        <a:pathLst>
                          <a:path w="314325" h="370116">
                            <a:moveTo>
                              <a:pt x="0" y="0"/>
                            </a:moveTo>
                            <a:lnTo>
                              <a:pt x="314325" y="0"/>
                            </a:lnTo>
                            <a:lnTo>
                              <a:pt x="314325" y="370116"/>
                            </a:lnTo>
                            <a:lnTo>
                              <a:pt x="0" y="370116"/>
                            </a:lnTo>
                            <a:lnTo>
                              <a:pt x="0" y="0"/>
                            </a:lnTo>
                          </a:path>
                        </a:pathLst>
                      </a:custGeom>
                      <a:ln>
                        <a:miter lim="127000"/>
                      </a:ln>
                    </wps:spPr>
                    <wps:style>
                      <a:lnRef idx="0">
                        <a:srgbClr val="000000">
                          <a:alpha val="0"/>
                        </a:srgbClr>
                      </a:lnRef>
                      <a:fillRef idx="1">
                        <a:srgbClr val="F28F3A"/>
                      </a:fillRef>
                      <a:effectRef idx="0">
                        <a:scrgbClr r="0" g="0" b="0"/>
                      </a:effectRef>
                      <a:fontRef idx="none"/>
                    </wps:style>
                    <wps:bodyPr/>
                  </wps:wsp>
                </a:graphicData>
              </a:graphic>
            </wp:anchor>
          </w:drawing>
        </mc:Choice>
        <mc:Fallback xmlns:w16sdtdh="http://schemas.microsoft.com/office/word/2020/wordml/sdtdatahash">
          <w:pict>
            <v:shape id="Shape 211" o:spid="_x0000_s2053" style="width:24.75pt;height:29.15pt;margin-top:19.25pt;margin-left:83.85pt;mso-wrap-distance-bottom:0;mso-wrap-distance-left:9pt;mso-wrap-distance-right:9pt;mso-wrap-distance-top:0;mso-wrap-style:square;position:absolute;visibility:visible;v-text-anchor:top;z-index:251667456" coordsize="314325,370116" path="m,l314325,l314325,370116l,370116,,e" fillcolor="#f28f3a" stroked="f">
              <v:stroke joinstyle="miter"/>
              <v:path arrowok="t" textboxrect="0,0,314325,370116"/>
              <w10:wrap type="topAndBottom"/>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943A" w14:textId="77777777" w:rsidR="00A237E3" w:rsidRDefault="00EB6CD2">
      <w:pPr>
        <w:spacing w:after="0" w:line="240" w:lineRule="auto"/>
      </w:pPr>
      <w:r>
        <w:separator/>
      </w:r>
    </w:p>
  </w:footnote>
  <w:footnote w:type="continuationSeparator" w:id="0">
    <w:p w14:paraId="668B337A" w14:textId="77777777" w:rsidR="00A237E3" w:rsidRDefault="00EB6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4CFE" w14:textId="77777777" w:rsidR="002C63AD" w:rsidRDefault="00EB6CD2" w:rsidP="002C63AD">
    <w:pPr>
      <w:pStyle w:val="Header"/>
      <w:ind w:left="-1440"/>
    </w:pPr>
    <w:r>
      <w:rPr>
        <w:noProof/>
        <w:color w:val="2B579A"/>
        <w:shd w:val="clear" w:color="auto" w:fill="E6E6E6"/>
      </w:rPr>
      <w:drawing>
        <wp:inline distT="0" distB="0" distL="0" distR="0" wp14:anchorId="08BCACBF" wp14:editId="493BCDD0">
          <wp:extent cx="7772400" cy="65932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89538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659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CC6"/>
    <w:multiLevelType w:val="hybridMultilevel"/>
    <w:tmpl w:val="A9F21786"/>
    <w:lvl w:ilvl="0" w:tplc="8D92A27C">
      <w:start w:val="1"/>
      <w:numFmt w:val="decimal"/>
      <w:lvlText w:val="%1."/>
      <w:lvlJc w:val="left"/>
      <w:pPr>
        <w:ind w:left="360" w:hanging="360"/>
      </w:pPr>
      <w:rPr>
        <w:rFonts w:hint="default"/>
        <w:b/>
        <w:bCs/>
      </w:rPr>
    </w:lvl>
    <w:lvl w:ilvl="1" w:tplc="E17AC2D2" w:tentative="1">
      <w:start w:val="1"/>
      <w:numFmt w:val="lowerLetter"/>
      <w:lvlText w:val="%2."/>
      <w:lvlJc w:val="left"/>
      <w:pPr>
        <w:ind w:left="1080" w:hanging="360"/>
      </w:pPr>
    </w:lvl>
    <w:lvl w:ilvl="2" w:tplc="9FC4A166" w:tentative="1">
      <w:start w:val="1"/>
      <w:numFmt w:val="lowerRoman"/>
      <w:lvlText w:val="%3."/>
      <w:lvlJc w:val="right"/>
      <w:pPr>
        <w:ind w:left="1800" w:hanging="180"/>
      </w:pPr>
    </w:lvl>
    <w:lvl w:ilvl="3" w:tplc="7000307E" w:tentative="1">
      <w:start w:val="1"/>
      <w:numFmt w:val="decimal"/>
      <w:lvlText w:val="%4."/>
      <w:lvlJc w:val="left"/>
      <w:pPr>
        <w:ind w:left="2520" w:hanging="360"/>
      </w:pPr>
    </w:lvl>
    <w:lvl w:ilvl="4" w:tplc="A516CB90" w:tentative="1">
      <w:start w:val="1"/>
      <w:numFmt w:val="lowerLetter"/>
      <w:lvlText w:val="%5."/>
      <w:lvlJc w:val="left"/>
      <w:pPr>
        <w:ind w:left="3240" w:hanging="360"/>
      </w:pPr>
    </w:lvl>
    <w:lvl w:ilvl="5" w:tplc="F2FA2BEA" w:tentative="1">
      <w:start w:val="1"/>
      <w:numFmt w:val="lowerRoman"/>
      <w:lvlText w:val="%6."/>
      <w:lvlJc w:val="right"/>
      <w:pPr>
        <w:ind w:left="3960" w:hanging="180"/>
      </w:pPr>
    </w:lvl>
    <w:lvl w:ilvl="6" w:tplc="1518A76C" w:tentative="1">
      <w:start w:val="1"/>
      <w:numFmt w:val="decimal"/>
      <w:lvlText w:val="%7."/>
      <w:lvlJc w:val="left"/>
      <w:pPr>
        <w:ind w:left="4680" w:hanging="360"/>
      </w:pPr>
    </w:lvl>
    <w:lvl w:ilvl="7" w:tplc="480C56A4" w:tentative="1">
      <w:start w:val="1"/>
      <w:numFmt w:val="lowerLetter"/>
      <w:lvlText w:val="%8."/>
      <w:lvlJc w:val="left"/>
      <w:pPr>
        <w:ind w:left="5400" w:hanging="360"/>
      </w:pPr>
    </w:lvl>
    <w:lvl w:ilvl="8" w:tplc="44C6C4D2" w:tentative="1">
      <w:start w:val="1"/>
      <w:numFmt w:val="lowerRoman"/>
      <w:lvlText w:val="%9."/>
      <w:lvlJc w:val="right"/>
      <w:pPr>
        <w:ind w:left="6120" w:hanging="180"/>
      </w:pPr>
    </w:lvl>
  </w:abstractNum>
  <w:abstractNum w:abstractNumId="1" w15:restartNumberingAfterBreak="0">
    <w:nsid w:val="7766515A"/>
    <w:multiLevelType w:val="hybridMultilevel"/>
    <w:tmpl w:val="FFE6A500"/>
    <w:lvl w:ilvl="0" w:tplc="E8746C32">
      <w:start w:val="1"/>
      <w:numFmt w:val="decimal"/>
      <w:lvlText w:val="%1."/>
      <w:lvlJc w:val="left"/>
      <w:pPr>
        <w:ind w:left="1080" w:hanging="360"/>
      </w:pPr>
      <w:rPr>
        <w:b/>
        <w:bCs/>
      </w:rPr>
    </w:lvl>
    <w:lvl w:ilvl="1" w:tplc="35962736" w:tentative="1">
      <w:start w:val="1"/>
      <w:numFmt w:val="lowerLetter"/>
      <w:lvlText w:val="%2."/>
      <w:lvlJc w:val="left"/>
      <w:pPr>
        <w:ind w:left="1800" w:hanging="360"/>
      </w:pPr>
    </w:lvl>
    <w:lvl w:ilvl="2" w:tplc="AA983AD4" w:tentative="1">
      <w:start w:val="1"/>
      <w:numFmt w:val="lowerRoman"/>
      <w:lvlText w:val="%3."/>
      <w:lvlJc w:val="right"/>
      <w:pPr>
        <w:ind w:left="2520" w:hanging="180"/>
      </w:pPr>
    </w:lvl>
    <w:lvl w:ilvl="3" w:tplc="4CD06102" w:tentative="1">
      <w:start w:val="1"/>
      <w:numFmt w:val="decimal"/>
      <w:lvlText w:val="%4."/>
      <w:lvlJc w:val="left"/>
      <w:pPr>
        <w:ind w:left="3240" w:hanging="360"/>
      </w:pPr>
    </w:lvl>
    <w:lvl w:ilvl="4" w:tplc="0022777A" w:tentative="1">
      <w:start w:val="1"/>
      <w:numFmt w:val="lowerLetter"/>
      <w:lvlText w:val="%5."/>
      <w:lvlJc w:val="left"/>
      <w:pPr>
        <w:ind w:left="3960" w:hanging="360"/>
      </w:pPr>
    </w:lvl>
    <w:lvl w:ilvl="5" w:tplc="1B0AD862" w:tentative="1">
      <w:start w:val="1"/>
      <w:numFmt w:val="lowerRoman"/>
      <w:lvlText w:val="%6."/>
      <w:lvlJc w:val="right"/>
      <w:pPr>
        <w:ind w:left="4680" w:hanging="180"/>
      </w:pPr>
    </w:lvl>
    <w:lvl w:ilvl="6" w:tplc="CEB0EF8C" w:tentative="1">
      <w:start w:val="1"/>
      <w:numFmt w:val="decimal"/>
      <w:lvlText w:val="%7."/>
      <w:lvlJc w:val="left"/>
      <w:pPr>
        <w:ind w:left="5400" w:hanging="360"/>
      </w:pPr>
    </w:lvl>
    <w:lvl w:ilvl="7" w:tplc="687E39CC" w:tentative="1">
      <w:start w:val="1"/>
      <w:numFmt w:val="lowerLetter"/>
      <w:lvlText w:val="%8."/>
      <w:lvlJc w:val="left"/>
      <w:pPr>
        <w:ind w:left="6120" w:hanging="360"/>
      </w:pPr>
    </w:lvl>
    <w:lvl w:ilvl="8" w:tplc="ABD6CF02"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39D"/>
    <w:rsid w:val="00011B46"/>
    <w:rsid w:val="00042931"/>
    <w:rsid w:val="0004345A"/>
    <w:rsid w:val="000A33D3"/>
    <w:rsid w:val="000B4333"/>
    <w:rsid w:val="000E79AF"/>
    <w:rsid w:val="000F6FB0"/>
    <w:rsid w:val="001413F8"/>
    <w:rsid w:val="001604CB"/>
    <w:rsid w:val="00183D40"/>
    <w:rsid w:val="001A40A9"/>
    <w:rsid w:val="001A43DC"/>
    <w:rsid w:val="0020018E"/>
    <w:rsid w:val="002077C6"/>
    <w:rsid w:val="00230510"/>
    <w:rsid w:val="00240029"/>
    <w:rsid w:val="0024226E"/>
    <w:rsid w:val="002A78AD"/>
    <w:rsid w:val="002C63AD"/>
    <w:rsid w:val="0032615A"/>
    <w:rsid w:val="00332C48"/>
    <w:rsid w:val="00360E0D"/>
    <w:rsid w:val="00360EBE"/>
    <w:rsid w:val="003B0E59"/>
    <w:rsid w:val="003B340B"/>
    <w:rsid w:val="0043289E"/>
    <w:rsid w:val="0043445E"/>
    <w:rsid w:val="00436522"/>
    <w:rsid w:val="00497501"/>
    <w:rsid w:val="004C2A3C"/>
    <w:rsid w:val="004C30CB"/>
    <w:rsid w:val="004C4F2C"/>
    <w:rsid w:val="004D4454"/>
    <w:rsid w:val="004E670D"/>
    <w:rsid w:val="00542F15"/>
    <w:rsid w:val="00563072"/>
    <w:rsid w:val="0056777C"/>
    <w:rsid w:val="00585CC6"/>
    <w:rsid w:val="00590DAC"/>
    <w:rsid w:val="005967CC"/>
    <w:rsid w:val="005D7E0D"/>
    <w:rsid w:val="005F452D"/>
    <w:rsid w:val="00600CB5"/>
    <w:rsid w:val="00661FBC"/>
    <w:rsid w:val="00665CF5"/>
    <w:rsid w:val="00674204"/>
    <w:rsid w:val="00686FC9"/>
    <w:rsid w:val="0070316F"/>
    <w:rsid w:val="00753458"/>
    <w:rsid w:val="00757A11"/>
    <w:rsid w:val="0077018C"/>
    <w:rsid w:val="007A0827"/>
    <w:rsid w:val="00862D89"/>
    <w:rsid w:val="008844F1"/>
    <w:rsid w:val="0089639D"/>
    <w:rsid w:val="00897503"/>
    <w:rsid w:val="008B278D"/>
    <w:rsid w:val="008C370F"/>
    <w:rsid w:val="008D08DB"/>
    <w:rsid w:val="0092006F"/>
    <w:rsid w:val="009607B8"/>
    <w:rsid w:val="009B5DE2"/>
    <w:rsid w:val="009C490B"/>
    <w:rsid w:val="00A237E3"/>
    <w:rsid w:val="00AA6DE7"/>
    <w:rsid w:val="00AC07CE"/>
    <w:rsid w:val="00AF132C"/>
    <w:rsid w:val="00B42332"/>
    <w:rsid w:val="00B66FAC"/>
    <w:rsid w:val="00B716BA"/>
    <w:rsid w:val="00B853C4"/>
    <w:rsid w:val="00C43768"/>
    <w:rsid w:val="00C451CD"/>
    <w:rsid w:val="00C548BF"/>
    <w:rsid w:val="00CE6994"/>
    <w:rsid w:val="00D17631"/>
    <w:rsid w:val="00D320AF"/>
    <w:rsid w:val="00D35E8A"/>
    <w:rsid w:val="00D6686F"/>
    <w:rsid w:val="00D8374D"/>
    <w:rsid w:val="00DE1F7D"/>
    <w:rsid w:val="00E12123"/>
    <w:rsid w:val="00E12563"/>
    <w:rsid w:val="00E26833"/>
    <w:rsid w:val="00E57642"/>
    <w:rsid w:val="00E746B0"/>
    <w:rsid w:val="00EB6CD2"/>
    <w:rsid w:val="00EC732E"/>
    <w:rsid w:val="00F00C9E"/>
    <w:rsid w:val="00F0732F"/>
    <w:rsid w:val="00F1114B"/>
    <w:rsid w:val="00F15B33"/>
    <w:rsid w:val="00F446DC"/>
    <w:rsid w:val="00F64912"/>
    <w:rsid w:val="00FF378C"/>
    <w:rsid w:val="01662F37"/>
    <w:rsid w:val="017275EA"/>
    <w:rsid w:val="0292E977"/>
    <w:rsid w:val="0386E9B5"/>
    <w:rsid w:val="04B98C23"/>
    <w:rsid w:val="05A5B788"/>
    <w:rsid w:val="063932E7"/>
    <w:rsid w:val="0639A05A"/>
    <w:rsid w:val="07D9D633"/>
    <w:rsid w:val="08A8806B"/>
    <w:rsid w:val="09498B69"/>
    <w:rsid w:val="0A44A36F"/>
    <w:rsid w:val="0AA11BB5"/>
    <w:rsid w:val="0C243BCF"/>
    <w:rsid w:val="0D37DCB2"/>
    <w:rsid w:val="0F5BDC91"/>
    <w:rsid w:val="108CADF2"/>
    <w:rsid w:val="118FD52E"/>
    <w:rsid w:val="123FD022"/>
    <w:rsid w:val="125DE5C2"/>
    <w:rsid w:val="132BFA2C"/>
    <w:rsid w:val="14064B1C"/>
    <w:rsid w:val="14E9E3AF"/>
    <w:rsid w:val="1524BF54"/>
    <w:rsid w:val="153C807F"/>
    <w:rsid w:val="167C866E"/>
    <w:rsid w:val="169E9544"/>
    <w:rsid w:val="175BEC7B"/>
    <w:rsid w:val="1990A79F"/>
    <w:rsid w:val="1A0C1D2D"/>
    <w:rsid w:val="1B1AF603"/>
    <w:rsid w:val="1DEC1859"/>
    <w:rsid w:val="1FC17DF9"/>
    <w:rsid w:val="20A6A15E"/>
    <w:rsid w:val="21794E6E"/>
    <w:rsid w:val="220D167D"/>
    <w:rsid w:val="2303B5B3"/>
    <w:rsid w:val="240098E3"/>
    <w:rsid w:val="257D43EB"/>
    <w:rsid w:val="2605BB34"/>
    <w:rsid w:val="2A731565"/>
    <w:rsid w:val="2B428777"/>
    <w:rsid w:val="2BEA5C4F"/>
    <w:rsid w:val="2CBFE3C0"/>
    <w:rsid w:val="2DAFC408"/>
    <w:rsid w:val="2E5FBEFC"/>
    <w:rsid w:val="2E687F32"/>
    <w:rsid w:val="3047408D"/>
    <w:rsid w:val="31487473"/>
    <w:rsid w:val="31975FBE"/>
    <w:rsid w:val="31AFD0A4"/>
    <w:rsid w:val="32EB2ED2"/>
    <w:rsid w:val="34664EC8"/>
    <w:rsid w:val="34B5D823"/>
    <w:rsid w:val="364ED0CD"/>
    <w:rsid w:val="368F06FF"/>
    <w:rsid w:val="36F386B0"/>
    <w:rsid w:val="372E4E02"/>
    <w:rsid w:val="37B19E6C"/>
    <w:rsid w:val="3806A142"/>
    <w:rsid w:val="3974792F"/>
    <w:rsid w:val="3979C497"/>
    <w:rsid w:val="3A448A27"/>
    <w:rsid w:val="3AAFACB8"/>
    <w:rsid w:val="3B4A0226"/>
    <w:rsid w:val="3C5C5A1A"/>
    <w:rsid w:val="3E983989"/>
    <w:rsid w:val="3F08AEB6"/>
    <w:rsid w:val="3F866CD6"/>
    <w:rsid w:val="41113436"/>
    <w:rsid w:val="41D8232A"/>
    <w:rsid w:val="4355F604"/>
    <w:rsid w:val="4604ACB0"/>
    <w:rsid w:val="4644BFAB"/>
    <w:rsid w:val="466A5445"/>
    <w:rsid w:val="478A36C7"/>
    <w:rsid w:val="485BB7F3"/>
    <w:rsid w:val="4A99C022"/>
    <w:rsid w:val="4BE822E6"/>
    <w:rsid w:val="4D5E4362"/>
    <w:rsid w:val="4EA91CE8"/>
    <w:rsid w:val="4FD66126"/>
    <w:rsid w:val="50037255"/>
    <w:rsid w:val="51E7C8C0"/>
    <w:rsid w:val="525D1C8A"/>
    <w:rsid w:val="54C65274"/>
    <w:rsid w:val="564AF3B1"/>
    <w:rsid w:val="5846E71A"/>
    <w:rsid w:val="588A0030"/>
    <w:rsid w:val="5C03A385"/>
    <w:rsid w:val="5D42C152"/>
    <w:rsid w:val="60DFF047"/>
    <w:rsid w:val="61E1242D"/>
    <w:rsid w:val="61E53F41"/>
    <w:rsid w:val="61E6E161"/>
    <w:rsid w:val="6214DA85"/>
    <w:rsid w:val="62463A7F"/>
    <w:rsid w:val="62C81154"/>
    <w:rsid w:val="638E3BB2"/>
    <w:rsid w:val="65BF3030"/>
    <w:rsid w:val="66491E0E"/>
    <w:rsid w:val="669691FC"/>
    <w:rsid w:val="66C95D45"/>
    <w:rsid w:val="66F48DD9"/>
    <w:rsid w:val="6719AE4E"/>
    <w:rsid w:val="69223D0E"/>
    <w:rsid w:val="6B5E37B4"/>
    <w:rsid w:val="6C30E4C4"/>
    <w:rsid w:val="6DC3D8B9"/>
    <w:rsid w:val="6E1F0DF9"/>
    <w:rsid w:val="6E6E9351"/>
    <w:rsid w:val="6F81F425"/>
    <w:rsid w:val="75CFBDE6"/>
    <w:rsid w:val="7729B370"/>
    <w:rsid w:val="7789AA49"/>
    <w:rsid w:val="7875BCCC"/>
    <w:rsid w:val="7940B0D4"/>
    <w:rsid w:val="79ABD25C"/>
    <w:rsid w:val="7A1C531C"/>
    <w:rsid w:val="7ADFD03D"/>
    <w:rsid w:val="7BD95FA3"/>
    <w:rsid w:val="7D225867"/>
    <w:rsid w:val="7D4E7DE4"/>
    <w:rsid w:val="7DEC08D6"/>
    <w:rsid w:val="7ED69BE2"/>
    <w:rsid w:val="7FCA5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5E1A"/>
  <w15:docId w15:val="{A4C5FB42-029D-44D1-A29D-4B839BD1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3AD"/>
    <w:rPr>
      <w:rFonts w:ascii="Calibri" w:eastAsia="Calibri" w:hAnsi="Calibri" w:cs="Calibri"/>
      <w:color w:val="000000"/>
      <w:sz w:val="22"/>
    </w:rPr>
  </w:style>
  <w:style w:type="paragraph" w:styleId="Footer">
    <w:name w:val="footer"/>
    <w:basedOn w:val="Normal"/>
    <w:link w:val="FooterChar"/>
    <w:uiPriority w:val="99"/>
    <w:unhideWhenUsed/>
    <w:rsid w:val="002C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3AD"/>
    <w:rPr>
      <w:rFonts w:ascii="Calibri" w:eastAsia="Calibri" w:hAnsi="Calibri" w:cs="Calibri"/>
      <w:color w:val="000000"/>
      <w:sz w:val="22"/>
    </w:rPr>
  </w:style>
  <w:style w:type="paragraph" w:styleId="ListParagraph">
    <w:name w:val="List Paragraph"/>
    <w:basedOn w:val="Normal"/>
    <w:uiPriority w:val="34"/>
    <w:qFormat/>
    <w:rsid w:val="00011B46"/>
    <w:pPr>
      <w:spacing w:after="0" w:line="240" w:lineRule="auto"/>
      <w:ind w:left="720"/>
      <w:contextualSpacing/>
    </w:pPr>
    <w:rPr>
      <w:rFonts w:asciiTheme="minorHAnsi" w:eastAsiaTheme="minorHAnsi" w:hAnsiTheme="minorHAnsi" w:cstheme="minorBidi"/>
      <w:color w:val="auto"/>
      <w:szCs w:val="22"/>
    </w:rPr>
  </w:style>
  <w:style w:type="paragraph" w:customStyle="1" w:styleId="paragraph">
    <w:name w:val="paragraph"/>
    <w:basedOn w:val="Normal"/>
    <w:rsid w:val="00661FBC"/>
    <w:pPr>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normaltextrun">
    <w:name w:val="normaltextrun"/>
    <w:basedOn w:val="DefaultParagraphFont"/>
    <w:rsid w:val="00661FBC"/>
  </w:style>
  <w:style w:type="character" w:customStyle="1" w:styleId="eop">
    <w:name w:val="eop"/>
    <w:basedOn w:val="DefaultParagraphFont"/>
    <w:rsid w:val="00661FBC"/>
  </w:style>
  <w:style w:type="character" w:styleId="CommentReference">
    <w:name w:val="annotation reference"/>
    <w:basedOn w:val="DefaultParagraphFont"/>
    <w:uiPriority w:val="99"/>
    <w:semiHidden/>
    <w:unhideWhenUsed/>
    <w:rsid w:val="0056777C"/>
    <w:rPr>
      <w:sz w:val="16"/>
      <w:szCs w:val="16"/>
    </w:rPr>
  </w:style>
  <w:style w:type="paragraph" w:styleId="CommentText">
    <w:name w:val="annotation text"/>
    <w:basedOn w:val="Normal"/>
    <w:link w:val="CommentTextChar"/>
    <w:uiPriority w:val="99"/>
    <w:semiHidden/>
    <w:unhideWhenUsed/>
    <w:rsid w:val="0056777C"/>
    <w:pPr>
      <w:spacing w:line="240" w:lineRule="auto"/>
    </w:pPr>
    <w:rPr>
      <w:sz w:val="20"/>
      <w:szCs w:val="20"/>
    </w:rPr>
  </w:style>
  <w:style w:type="character" w:customStyle="1" w:styleId="CommentTextChar">
    <w:name w:val="Comment Text Char"/>
    <w:basedOn w:val="DefaultParagraphFont"/>
    <w:link w:val="CommentText"/>
    <w:uiPriority w:val="99"/>
    <w:semiHidden/>
    <w:rsid w:val="0056777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6777C"/>
    <w:rPr>
      <w:b/>
      <w:bCs/>
    </w:rPr>
  </w:style>
  <w:style w:type="character" w:customStyle="1" w:styleId="CommentSubjectChar">
    <w:name w:val="Comment Subject Char"/>
    <w:basedOn w:val="CommentTextChar"/>
    <w:link w:val="CommentSubject"/>
    <w:uiPriority w:val="99"/>
    <w:semiHidden/>
    <w:rsid w:val="0056777C"/>
    <w:rPr>
      <w:rFonts w:ascii="Calibri" w:eastAsia="Calibri" w:hAnsi="Calibri" w:cs="Calibri"/>
      <w:b/>
      <w:bCs/>
      <w:color w:val="000000"/>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B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phila.gov/covid-testing-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2ab7a6-bd07-4732-8686-854c24a9910e">
      <UserInfo>
        <DisplayName>Gail Carter-Hamilton</DisplayName>
        <AccountId>2048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A69A75CDCFE488812666F053E6F4A" ma:contentTypeVersion="11" ma:contentTypeDescription="Create a new document." ma:contentTypeScope="" ma:versionID="bcd238a2b9b1a7a9b50368bd4671d6ca">
  <xsd:schema xmlns:xsd="http://www.w3.org/2001/XMLSchema" xmlns:xs="http://www.w3.org/2001/XMLSchema" xmlns:p="http://schemas.microsoft.com/office/2006/metadata/properties" xmlns:ns2="b9694761-f510-410d-8e7e-1a2ad735d923" xmlns:ns3="942ab7a6-bd07-4732-8686-854c24a9910e" targetNamespace="http://schemas.microsoft.com/office/2006/metadata/properties" ma:root="true" ma:fieldsID="532240918e09108b513f4e4ecf7fb5b7" ns2:_="" ns3:_="">
    <xsd:import namespace="b9694761-f510-410d-8e7e-1a2ad735d923"/>
    <xsd:import namespace="942ab7a6-bd07-4732-8686-854c24a99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94761-f510-410d-8e7e-1a2ad735d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2ab7a6-bd07-4732-8686-854c24a99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7E16A-B7C1-4A9A-AF96-8BFDFA6CF968}">
  <ds:schemaRefs>
    <ds:schemaRef ds:uri="http://purl.org/dc/dcmitype/"/>
    <ds:schemaRef ds:uri="http://schemas.microsoft.com/office/2006/documentManagement/types"/>
    <ds:schemaRef ds:uri="http://purl.org/dc/elements/1.1/"/>
    <ds:schemaRef ds:uri="http://purl.org/dc/terms/"/>
    <ds:schemaRef ds:uri="b9694761-f510-410d-8e7e-1a2ad735d92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942ab7a6-bd07-4732-8686-854c24a9910e"/>
  </ds:schemaRefs>
</ds:datastoreItem>
</file>

<file path=customXml/itemProps2.xml><?xml version="1.0" encoding="utf-8"?>
<ds:datastoreItem xmlns:ds="http://schemas.openxmlformats.org/officeDocument/2006/customXml" ds:itemID="{0CE0F799-7399-40CE-B2EB-C9874ADAB044}">
  <ds:schemaRefs>
    <ds:schemaRef ds:uri="http://schemas.microsoft.com/sharepoint/v3/contenttype/forms"/>
  </ds:schemaRefs>
</ds:datastoreItem>
</file>

<file path=customXml/itemProps3.xml><?xml version="1.0" encoding="utf-8"?>
<ds:datastoreItem xmlns:ds="http://schemas.openxmlformats.org/officeDocument/2006/customXml" ds:itemID="{5B798D4B-26E7-4752-83A2-54980999C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94761-f510-410d-8e7e-1a2ad735d923"/>
    <ds:schemaRef ds:uri="942ab7a6-bd07-4732-8686-854c24a99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otisletterhead4</dc:title>
  <dc:creator>Tammy Mullin</dc:creator>
  <cp:lastModifiedBy>Betsy Herbert</cp:lastModifiedBy>
  <cp:revision>2</cp:revision>
  <dcterms:created xsi:type="dcterms:W3CDTF">2021-12-01T20:27:00Z</dcterms:created>
  <dcterms:modified xsi:type="dcterms:W3CDTF">2021-12-01T20:27:00Z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0x010100F7DA69A75CDCFE488812666F053E6F4A</vt:lpwstr>
  </property>
</Properties>
</file>